
<file path=[Content_Types].xml><?xml version="1.0" encoding="utf-8"?>
<Types xmlns="http://schemas.openxmlformats.org/package/2006/content-types"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457F" w:rsidRDefault="00A5281D" w:rsidP="00F77A4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207818</wp:posOffset>
            </wp:positionH>
            <wp:positionV relativeFrom="paragraph">
              <wp:posOffset>-124692</wp:posOffset>
            </wp:positionV>
            <wp:extent cx="9535886" cy="7067005"/>
            <wp:effectExtent l="0" t="0" r="8255" b="635"/>
            <wp:wrapNone/>
            <wp:docPr id="1" name="Рисунок 1" descr="C:\Users\Дом\Desktop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Desktop\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4" t="3393" r="3445"/>
                    <a:stretch/>
                  </pic:blipFill>
                  <pic:spPr bwMode="auto">
                    <a:xfrm>
                      <a:off x="0" y="0"/>
                      <a:ext cx="9538099" cy="706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A5281D" w:rsidRDefault="00A5281D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:rsidR="00021A9E" w:rsidRPr="00021A9E" w:rsidRDefault="00021A9E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  <w:r w:rsidRPr="00021A9E"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  <w:lastRenderedPageBreak/>
        <w:t xml:space="preserve">Планируемые результаты </w:t>
      </w:r>
    </w:p>
    <w:p w:rsidR="00021A9E" w:rsidRPr="00021A9E" w:rsidRDefault="00021A9E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val="tt-RU" w:eastAsia="ru-RU"/>
        </w:rPr>
        <w:t xml:space="preserve">5 </w:t>
      </w:r>
      <w:r w:rsidR="00640103" w:rsidRPr="00640103">
        <w:rPr>
          <w:rFonts w:ascii="Times New Roman" w:eastAsia="Times New Roman" w:hAnsi="Times New Roman" w:cs="Times New Roman"/>
          <w:b/>
          <w:sz w:val="28"/>
          <w:szCs w:val="24"/>
          <w:lang w:val="tt-RU" w:eastAsia="ru-RU"/>
        </w:rPr>
        <w:t>класс</w:t>
      </w:r>
    </w:p>
    <w:p w:rsidR="00021A9E" w:rsidRPr="00021A9E" w:rsidRDefault="00021A9E" w:rsidP="00021A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</w:p>
    <w:tbl>
      <w:tblPr>
        <w:tblStyle w:val="1"/>
        <w:tblW w:w="15342" w:type="dxa"/>
        <w:jc w:val="center"/>
        <w:tblInd w:w="861" w:type="dxa"/>
        <w:tblLayout w:type="fixed"/>
        <w:tblLook w:val="04A0" w:firstRow="1" w:lastRow="0" w:firstColumn="1" w:lastColumn="0" w:noHBand="0" w:noVBand="1"/>
      </w:tblPr>
      <w:tblGrid>
        <w:gridCol w:w="1985"/>
        <w:gridCol w:w="3090"/>
        <w:gridCol w:w="3544"/>
        <w:gridCol w:w="3969"/>
        <w:gridCol w:w="2754"/>
      </w:tblGrid>
      <w:tr w:rsidR="00021A9E" w:rsidRPr="00021A9E" w:rsidTr="00021A9E">
        <w:trPr>
          <w:jc w:val="center"/>
        </w:trPr>
        <w:tc>
          <w:tcPr>
            <w:tcW w:w="1985" w:type="dxa"/>
            <w:vMerge w:val="restart"/>
          </w:tcPr>
          <w:p w:rsidR="00021A9E" w:rsidRPr="00021A9E" w:rsidRDefault="00021A9E" w:rsidP="00021A9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A9E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6634" w:type="dxa"/>
            <w:gridSpan w:val="2"/>
          </w:tcPr>
          <w:p w:rsidR="00021A9E" w:rsidRPr="00021A9E" w:rsidRDefault="00021A9E" w:rsidP="00021A9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A9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Предметные результаты</w:t>
            </w:r>
          </w:p>
        </w:tc>
        <w:tc>
          <w:tcPr>
            <w:tcW w:w="3969" w:type="dxa"/>
            <w:vMerge w:val="restart"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A9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Метапредметные результаты</w:t>
            </w:r>
          </w:p>
        </w:tc>
        <w:tc>
          <w:tcPr>
            <w:tcW w:w="2754" w:type="dxa"/>
            <w:vMerge w:val="restart"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A9E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  <w:vMerge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90" w:type="dxa"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1A9E">
              <w:rPr>
                <w:rFonts w:ascii="Times New Roman" w:hAnsi="Times New Roman" w:cs="Times New Roman"/>
                <w:b/>
                <w:sz w:val="24"/>
                <w:szCs w:val="24"/>
              </w:rPr>
              <w:t>Ученик научится</w:t>
            </w:r>
          </w:p>
        </w:tc>
        <w:tc>
          <w:tcPr>
            <w:tcW w:w="3544" w:type="dxa"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Ученик</w:t>
            </w:r>
            <w:r w:rsidRPr="00021A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получит возможность учиться</w:t>
            </w:r>
          </w:p>
        </w:tc>
        <w:tc>
          <w:tcPr>
            <w:tcW w:w="3969" w:type="dxa"/>
            <w:vMerge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54" w:type="dxa"/>
            <w:vMerge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</w:tcPr>
          <w:p w:rsidR="00021A9E" w:rsidRPr="00A14A4D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14A4D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Мы</w:t>
            </w:r>
            <w:bookmarkStart w:id="0" w:name="_GoBack"/>
            <w:bookmarkEnd w:id="0"/>
            <w:r w:rsidRPr="00A14A4D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 xml:space="preserve"> в школе.</w:t>
            </w:r>
          </w:p>
        </w:tc>
        <w:tc>
          <w:tcPr>
            <w:tcW w:w="3090" w:type="dxa"/>
          </w:tcPr>
          <w:p w:rsidR="00021A9E" w:rsidRPr="00021A9E" w:rsidRDefault="00A14A4D" w:rsidP="00A14A4D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равила приветствия, прощания;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поздравля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ть друг друга с праздником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правиль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но использовать словосочетание </w:t>
            </w:r>
            <w:r w:rsidR="00021A9E" w:rsidRPr="00A14A4D">
              <w:rPr>
                <w:rFonts w:ascii="Times New Roman" w:eastAsia="Calibri" w:hAnsi="Times New Roman" w:cs="Times New Roman"/>
                <w:i/>
                <w:sz w:val="24"/>
                <w:szCs w:val="24"/>
                <w:lang w:val="tt-RU"/>
              </w:rPr>
              <w:t xml:space="preserve">в моей школе;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лонять имена существительные в направительном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и винительном падеже;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информация о наличии, отсутствии, количестве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и потребностях учебных пособий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сообщать о необходимости учебных принадлежностей, предложить другу или попросить себе.  Умет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</w:rPr>
              <w:t>ь  рассказать про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первое сентября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Подготовка домашнего задания или неготовность к урокам 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причина этого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Дать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совет о том, как правильно  сохранить  учебные принадлежности. Попросить у библиотекаря  необходимые книги.</w:t>
            </w:r>
          </w:p>
        </w:tc>
        <w:tc>
          <w:tcPr>
            <w:tcW w:w="3544" w:type="dxa"/>
          </w:tcPr>
          <w:p w:rsidR="00F77A44" w:rsidRDefault="00021A9E" w:rsidP="00A14A4D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60.8pt;height:17.75pt" o:ole="">
                  <v:imagedata r:id="rId8" o:title=""/>
                </v:shape>
                <w:control r:id="rId9" w:name="DefaultOcxName" w:shapeid="_x0000_i1029"/>
              </w:object>
            </w:r>
            <w:r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021A9E">
              <w:rPr>
                <w:rFonts w:ascii="Times New Roman" w:hAnsi="Times New Roman" w:cs="Times New Roman"/>
                <w:sz w:val="24"/>
                <w:szCs w:val="24"/>
              </w:rPr>
              <w:t>Уметь правильно писать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</w:rPr>
              <w:t>и говорить н</w:t>
            </w:r>
            <w:r w:rsidR="00A14A4D">
              <w:rPr>
                <w:rFonts w:ascii="Times New Roman" w:hAnsi="Times New Roman" w:cs="Times New Roman"/>
                <w:sz w:val="24"/>
                <w:szCs w:val="24"/>
              </w:rPr>
              <w:t>азвание учебных принадлежностей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попросить себе учебные при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надлежности;  уметь рассказ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ывать о празднике знаний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правильно использовать в речи аффиксы принадлежности;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использовать примеры вежливой речи; правильно использовать в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речи окончание множественного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;  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правильно использовать в речи   повелительное наклонение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глагола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различать положительные и отрицательные формы повелительного наклонения; правильное написание татарских букв.</w:t>
            </w:r>
            <w:proofErr w:type="gramEnd"/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Составление связного рассказа, посвященного Дню знаний;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высказывать друг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-другу добрые пожелания;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уметь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различать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производные 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существительные</w:t>
            </w:r>
            <w:r w:rsidR="00A14A4D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от непроизводных ;  уметь правильно использовать в речи  глаголы настоящего времени </w:t>
            </w:r>
          </w:p>
          <w:p w:rsidR="00F77A44" w:rsidRDefault="00F77A44" w:rsidP="00A14A4D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A14A4D" w:rsidRDefault="00021A9E" w:rsidP="00A14A4D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пол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ожительной и отрицательной формы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правильно использовать   аффиксы определённого прошедшего времени ; уметь работать с текстом; уметь различать  разряды числительных  и правильно использовать  их в речи; уметь правильно использовать в речи цифры в десятках и сотнях; у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меть говорить расписание уроков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уметь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составить связной разговорный текст на тему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 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Мы сегодня на уроке</w:t>
            </w:r>
            <w:r w:rsidR="00A14A4D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3969" w:type="dxa"/>
          </w:tcPr>
          <w:p w:rsidR="00A14A4D" w:rsidRDefault="00A14A4D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 xml:space="preserve"> П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одготовка рабочего места для деятельности; умение планировать работу и ставить цели с помощью учителя; умение планировать свою деятельность в соответствии с поставленной коммуникативной задачей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 опираясь установленным критериям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  уметь давать оценку качеству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работы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внесение необходимых поправок;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управление своей деятельностью;</w:t>
            </w:r>
          </w:p>
          <w:p w:rsidR="00021A9E" w:rsidRPr="00021A9E" w:rsidRDefault="00A14A4D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 читать с пониманием, содержание передавать  своими словами ; в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ыбор соответствующей информации; выделить основную информацию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выявление проблем творческого и поискового характера; создание алгоритма их решения, сравнение объектов определение общих сторон для классификации,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проверка и оценка результатов деятельности.</w:t>
            </w:r>
          </w:p>
          <w:p w:rsidR="00021A9E" w:rsidRPr="00021A9E" w:rsidRDefault="00021A9E" w:rsidP="00021A9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 составить</w:t>
            </w:r>
            <w:r w:rsidR="00A14A4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форму  интервью с собеседником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, </w:t>
            </w:r>
            <w:hyperlink r:id="rId10" w:history="1">
              <w:r w:rsidRPr="00021A9E">
                <w:rPr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уметь управлять </w:t>
              </w:r>
              <w:r w:rsidRPr="00021A9E">
                <w:rPr>
                  <w:rFonts w:ascii="Times New Roman" w:hAnsi="Times New Roman" w:cs="Times New Roman"/>
                  <w:bCs/>
                  <w:iCs/>
                  <w:sz w:val="24"/>
                  <w:szCs w:val="24"/>
                  <w:shd w:val="clear" w:color="auto" w:fill="FFFFFF"/>
                </w:rPr>
                <w:t>общительной</w:t>
              </w:r>
              <w:r w:rsidRPr="00021A9E">
                <w:rPr>
                  <w:rFonts w:ascii="Times New Roman" w:hAnsi="Times New Roman" w:cs="Times New Roman"/>
                  <w:sz w:val="24"/>
                  <w:szCs w:val="24"/>
                  <w:shd w:val="clear" w:color="auto" w:fill="FFFFFF"/>
                </w:rPr>
                <w:t> деятельностью собеседника.</w:t>
              </w:r>
            </w:hyperlink>
          </w:p>
        </w:tc>
        <w:tc>
          <w:tcPr>
            <w:tcW w:w="2754" w:type="dxa"/>
          </w:tcPr>
          <w:p w:rsidR="00021A9E" w:rsidRPr="00021A9E" w:rsidRDefault="00A14A4D" w:rsidP="00021A9E">
            <w:pPr>
              <w:suppressAutoHyphens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val="tt-RU" w:eastAsia="ar-SA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1"/>
                <w:sz w:val="24"/>
                <w:szCs w:val="24"/>
                <w:lang w:val="tt-RU"/>
              </w:rPr>
              <w:t>-П</w:t>
            </w:r>
            <w:r w:rsidR="00021A9E" w:rsidRPr="00021A9E">
              <w:rPr>
                <w:rFonts w:ascii="Times New Roman" w:hAnsi="Times New Roman" w:cs="Times New Roman"/>
                <w:bCs/>
                <w:color w:val="000000"/>
                <w:kern w:val="1"/>
                <w:sz w:val="24"/>
                <w:szCs w:val="24"/>
                <w:lang w:val="tt-RU"/>
              </w:rPr>
              <w:t xml:space="preserve">ривить любовь к </w:t>
            </w:r>
            <w:r>
              <w:rPr>
                <w:rFonts w:ascii="Times New Roman" w:hAnsi="Times New Roman" w:cs="Times New Roman"/>
                <w:bCs/>
                <w:color w:val="000000"/>
                <w:kern w:val="1"/>
                <w:sz w:val="24"/>
                <w:szCs w:val="24"/>
                <w:lang w:val="tt-RU"/>
              </w:rPr>
              <w:t>изучению языка</w:t>
            </w:r>
            <w:r w:rsidR="00021A9E" w:rsidRPr="00021A9E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val="tt-RU" w:eastAsia="ar-SA"/>
              </w:rPr>
              <w:t>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-формирование позитивного отношения к учебе;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-формирование заинтересованности к учёбе;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-воспитание уважения к родной стране,</w:t>
            </w:r>
            <w:r w:rsidR="00A14A4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языку,</w:t>
            </w:r>
            <w:r w:rsidR="00A14A4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родителям,</w:t>
            </w:r>
            <w:r w:rsidR="00A14A4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семье,</w:t>
            </w:r>
            <w:r w:rsidR="00A14A4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родственникам;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-умение понимать такие ценности, как родина, семья и другие.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</w:tcPr>
          <w:p w:rsidR="00021A9E" w:rsidRPr="00A14A4D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A14A4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lastRenderedPageBreak/>
              <w:t>Я</w:t>
            </w:r>
            <w:r w:rsidR="00A14A4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Pr="00A14A4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-</w:t>
            </w:r>
            <w:r w:rsidR="00A14A4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Pr="00A14A4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помощник дома.</w:t>
            </w:r>
          </w:p>
        </w:tc>
        <w:tc>
          <w:tcPr>
            <w:tcW w:w="3090" w:type="dxa"/>
          </w:tcPr>
          <w:p w:rsidR="00021A9E" w:rsidRPr="00021A9E" w:rsidRDefault="00A14A4D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Лексика на тему 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Мой утренний режим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дать оценку герою; уметь пр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авильно говорить время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 w:rsid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знать аффиксы </w:t>
            </w:r>
            <w:r w:rsidR="002D12EA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глагола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определённого прошедшего времени;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знать спряжение глаголов опр</w:t>
            </w:r>
            <w:r w:rsidR="002D12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еделённого прошедшего времени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благодарность и хвала за домашний труд.</w:t>
            </w:r>
          </w:p>
          <w:p w:rsidR="00021A9E" w:rsidRPr="00021A9E" w:rsidRDefault="002D12EA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3544" w:type="dxa"/>
          </w:tcPr>
          <w:p w:rsidR="00F77A44" w:rsidRDefault="002D12EA" w:rsidP="002D12EA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авыки правильного использования слов; составить речевой 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кст на тему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Мой утренний режим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 уметь правильно опреде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лить  аффиксы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глаголов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определённого прошедшего времени; участие в домашних делах;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используя аффиксы определённого прошедшего времени глагола составить разговорный текст;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правильно  использовать вводные слова; лексический материал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До школы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уметь исправлять ошибки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самостоятельно читать текст; правильно использовать слова; рассказывать,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читать выразительно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сос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тавить из слов и словосочетаний предложения; разделить текст </w:t>
            </w:r>
          </w:p>
          <w:p w:rsidR="00F77A44" w:rsidRDefault="00F77A44" w:rsidP="002D12EA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2D12EA" w:rsidP="002D12E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на части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составить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связный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текст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правильно поставить вопрос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к словам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сравнить, выделить, кратко сформировать; умение работать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 текстом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обуч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аться красивым речевым навыкам;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составить диалог из 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едставленных реплик; дать оценку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образам,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составить связанный текст по карт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ине; уметь работать со словарем.</w:t>
            </w:r>
          </w:p>
        </w:tc>
        <w:tc>
          <w:tcPr>
            <w:tcW w:w="3969" w:type="dxa"/>
          </w:tcPr>
          <w:p w:rsidR="00021A9E" w:rsidRPr="00021A9E" w:rsidRDefault="002D12EA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-У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планировать работу и ставить цели с помощью учителя; умение планировать свою деятельность в соответствии с поставленной задачей,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исходя из установленных критериев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уметь давать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оценку качества работы,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 уметь </w:t>
            </w:r>
            <w:r w:rsidR="00FA7066">
              <w:rPr>
                <w:rFonts w:ascii="Times New Roman" w:hAnsi="Times New Roman" w:cs="Times New Roman"/>
                <w:sz w:val="24"/>
                <w:szCs w:val="24"/>
              </w:rPr>
              <w:t>контролировать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результаты учебной деятельности.</w:t>
            </w:r>
          </w:p>
          <w:p w:rsidR="00FA7066" w:rsidRDefault="00021A9E" w:rsidP="00021A9E">
            <w:pPr>
              <w:ind w:firstLine="33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 самостоятельное определение целей обучения; поиск, определение необходимой информации,  логическое упорядочение речевых единиц;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выбор подходящего способа решения задачи;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п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одведение итогов для подхода к понятию, умение планировать свою деятельность в соответствии с поставленной задачей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F77A44" w:rsidRDefault="00021A9E" w:rsidP="00FA7066">
            <w:pPr>
              <w:ind w:firstLine="3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слушать мнение собеседника,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управление коммуникационной </w:t>
            </w:r>
          </w:p>
          <w:p w:rsidR="00F77A44" w:rsidRDefault="00F77A44" w:rsidP="00FA7066">
            <w:pPr>
              <w:ind w:firstLine="3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FA7066">
            <w:pPr>
              <w:ind w:firstLine="3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деятельностью,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исходя из коммуникативного вопроса,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говорить  своё мнение.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2754" w:type="dxa"/>
          </w:tcPr>
          <w:p w:rsidR="00FA7066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 xml:space="preserve"> 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="00B7431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Ф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ормирование позитивного отношения к учебе;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-формирование заинтересованности к учёбе;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-воспитание уважения к родной стране,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языку,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родителям,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семье,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родственникам;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 понимание роли труда в жизни человека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</w:tcPr>
          <w:p w:rsidR="00021A9E" w:rsidRPr="00FA7066" w:rsidRDefault="00021A9E" w:rsidP="00FA7066">
            <w:pPr>
              <w:ind w:right="-8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FA7066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lastRenderedPageBreak/>
              <w:t>Весело с друзья.</w:t>
            </w:r>
          </w:p>
        </w:tc>
        <w:tc>
          <w:tcPr>
            <w:tcW w:w="3090" w:type="dxa"/>
          </w:tcPr>
          <w:p w:rsidR="00021A9E" w:rsidRPr="00021A9E" w:rsidRDefault="00FA7066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а какие вопросы отвечает прилагательные; </w:t>
            </w:r>
          </w:p>
          <w:p w:rsidR="00021A9E" w:rsidRPr="00021A9E" w:rsidRDefault="00021A9E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степени прилагательных и их аффиксы; 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отличать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повеление и просьбу;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аффиксы падежей и склонение имён существительных; лексико-грамматический ма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териал в рассказе 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Возле стола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лексико-грамматический м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атериал на тему 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День рождения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склонен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ие по падежам послеложные слова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 уметь говорить что  у тебя есть друзья, умение говор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ить, с кем ты дружишь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  <w:p w:rsidR="00F77A44" w:rsidRDefault="00FA7066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Рассказать как помо</w:t>
            </w:r>
            <w:r w:rsidR="005813D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гают   друг-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другу  настоящие друзья. Уметь пригла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шать играть друзей  по телефону,  вприглашать  их на день рождения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 Подготовка 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F77A44" w:rsidRDefault="00F77A44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дню рождения с друзьями , приобретение продуктов в магазине, умение разгова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ривать с продавцом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 Уметь называть татарские национальные блюда,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что  из них любишь,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что не любишь.</w:t>
            </w:r>
            <w:r w:rsidR="00FA706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Умение рассказывать о правилах поведения за столом.</w:t>
            </w:r>
          </w:p>
        </w:tc>
        <w:tc>
          <w:tcPr>
            <w:tcW w:w="3544" w:type="dxa"/>
          </w:tcPr>
          <w:p w:rsidR="00021A9E" w:rsidRPr="00021A9E" w:rsidRDefault="00FA7066" w:rsidP="00FA7066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П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ризнаки отличия прилагательных от других частей речи;  правильно использовать прилагательные в речи; говорить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красивые комплименты друг-другу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; уметь различать степени прилагательных и правильно отличать их друг от друга; правильно использовать степени прилагательных  в речи; склонение имён существительных по падежам;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правильно использовать 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повеление и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просьбу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 составить беседу о друзьях; уметь работать с текстом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уметь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высказывать своё мнение и отношение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 содержанию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текста;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авлять диалог по содержанию текста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уметь приглашать друг-друга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в гости.</w:t>
            </w:r>
          </w:p>
        </w:tc>
        <w:tc>
          <w:tcPr>
            <w:tcW w:w="3969" w:type="dxa"/>
          </w:tcPr>
          <w:p w:rsidR="00021A9E" w:rsidRPr="00021A9E" w:rsidRDefault="00FA7066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планировать работу и ставить цели с помощью учителя; уметь анализировать, понимать причины удач и неудач в учебе;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умение орга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низовывать учебную деятельность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, уметь брать на контроль 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результаты учебной деятельности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:rsidR="00021A9E" w:rsidRPr="00021A9E" w:rsidRDefault="00021A9E" w:rsidP="00FA706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</w:t>
            </w:r>
            <w:r w:rsidR="00FA7066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самостоятельно определять цель обучения; находить, определять необходимую информацию; логически упорядочить речевые единицы; решать задачи умение выражать свои мысли в соответствии с задачами и условиями коммуникации.</w:t>
            </w:r>
          </w:p>
          <w:p w:rsidR="00021A9E" w:rsidRPr="00021A9E" w:rsidRDefault="00FA7066" w:rsidP="00FA706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–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формирование ценностных ориентиров и смыслов учебной деятельности на основе развития познавательных интересов (интерес к новому),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совмест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ная работа по сбору информациии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2754" w:type="dxa"/>
          </w:tcPr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 Понимание ценности дружбы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 знание правил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</w:t>
            </w: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приема гостей</w:t>
            </w:r>
            <w:r w:rsidR="00FA706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, угощение и благодарность за угощение;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 ознакомление с нормами этикета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</w:tcPr>
          <w:p w:rsidR="00021A9E" w:rsidRPr="00021A9E" w:rsidRDefault="00021A9E" w:rsidP="00021A9E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FA7066" w:rsidRDefault="00021A9E" w:rsidP="00021A9E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A706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Наши четвероногие друзья.</w:t>
            </w:r>
          </w:p>
        </w:tc>
        <w:tc>
          <w:tcPr>
            <w:tcW w:w="3090" w:type="dxa"/>
          </w:tcPr>
          <w:p w:rsidR="00021A9E" w:rsidRPr="00021A9E" w:rsidRDefault="00020BEB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своение форм ответа да или нет; особенности речи; умение строить предложения;</w:t>
            </w:r>
          </w:p>
          <w:p w:rsidR="00021A9E" w:rsidRPr="00021A9E" w:rsidRDefault="00021A9E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личные  местоимение; склонение личных местоимений по падежам; употребление степени прилагательных в речи.</w:t>
            </w:r>
          </w:p>
          <w:p w:rsidR="00021A9E" w:rsidRPr="00021A9E" w:rsidRDefault="00021A9E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</w:tcPr>
          <w:p w:rsidR="00021A9E" w:rsidRPr="00021A9E" w:rsidRDefault="00020BEB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равильное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использование речевых образцов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;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правильно переводить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уметь рассуждать и обс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уждать  о четвероногих друзьях; 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правильно использовать в речи аффиксы личных местоимений; правильно  п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ересказать содержание рассказа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Умный Карабай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="008565C5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; составить диалог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:rsidR="00021A9E" w:rsidRPr="00021A9E" w:rsidRDefault="00021A9E" w:rsidP="00021A9E">
            <w:pP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969" w:type="dxa"/>
          </w:tcPr>
          <w:p w:rsidR="00021A9E" w:rsidRPr="00021A9E" w:rsidRDefault="00020BEB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У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планировать работу и ставить цели с помощью учителя;</w:t>
            </w:r>
          </w:p>
          <w:p w:rsidR="00021A9E" w:rsidRPr="00021A9E" w:rsidRDefault="00021A9E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-организация учебной деятельности; контроль результатов учебной деятельности.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-логическая цепочка мнений; самостоятельное создание способов решения проблемы творческого и поискового характера; определение, анализ соответствующей информации, определение общих признаков для сравнения, классификации объектов; анализ способов и условий выполнения работ.</w:t>
            </w:r>
          </w:p>
          <w:p w:rsidR="00021A9E" w:rsidRPr="00020BEB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 уметь слушать мнение собеседника;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создание формы общения с собеседником; совмес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тная работа по сбору информации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управление характером общ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ения собеседника.</w:t>
            </w:r>
          </w:p>
        </w:tc>
        <w:tc>
          <w:tcPr>
            <w:tcW w:w="2754" w:type="dxa"/>
          </w:tcPr>
          <w:p w:rsidR="00021A9E" w:rsidRPr="00021A9E" w:rsidRDefault="00020BEB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-Ф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ормирование уважительного отношения к татарскому язык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 и желание хорошо его изучать;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формирование позитивного отношения к учебе;</w:t>
            </w:r>
          </w:p>
          <w:p w:rsidR="00021A9E" w:rsidRPr="00021A9E" w:rsidRDefault="00021A9E" w:rsidP="00B7431B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B7431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воспитание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чувства любви и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заботы 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 меньшим братьям</w:t>
            </w:r>
          </w:p>
        </w:tc>
      </w:tr>
      <w:tr w:rsidR="00021A9E" w:rsidRPr="00021A9E" w:rsidTr="00021A9E">
        <w:trPr>
          <w:jc w:val="center"/>
        </w:trPr>
        <w:tc>
          <w:tcPr>
            <w:tcW w:w="1985" w:type="dxa"/>
          </w:tcPr>
          <w:p w:rsidR="00021A9E" w:rsidRPr="00020BEB" w:rsidRDefault="00021A9E" w:rsidP="00021A9E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0BEB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Мы любим спорт</w:t>
            </w:r>
          </w:p>
        </w:tc>
        <w:tc>
          <w:tcPr>
            <w:tcW w:w="3090" w:type="dxa"/>
          </w:tcPr>
          <w:p w:rsidR="00F77A44" w:rsidRDefault="00021A9E" w:rsidP="00021A9E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Знать части тела</w:t>
            </w:r>
            <w:r w:rsidR="00020B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человека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,  уметь говорить  и спрашивать у других  </w:t>
            </w:r>
            <w:r w:rsidR="00020B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что болит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,</w:t>
            </w:r>
            <w:r w:rsidR="00020B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что не болит. Уметь различать виды спорта, </w:t>
            </w:r>
          </w:p>
          <w:p w:rsidR="00F77A44" w:rsidRDefault="00F77A44" w:rsidP="00021A9E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рассказывать о том, какой вид спорта ты любишь, в каком спортивном кружке ты занимаешься .</w:t>
            </w:r>
          </w:p>
          <w:p w:rsidR="00021A9E" w:rsidRPr="00021A9E" w:rsidRDefault="00021A9E" w:rsidP="00021A9E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44" w:type="dxa"/>
          </w:tcPr>
          <w:p w:rsidR="00F77A44" w:rsidRDefault="00020BEB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У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меть работать со словарем; составля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ть предложения; приглашать друг</w:t>
            </w:r>
            <w:r w:rsidR="00021A9E"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-друга на праздник; составлять связанный текст, соответствующий </w:t>
            </w:r>
          </w:p>
          <w:p w:rsidR="00F77A44" w:rsidRDefault="00F77A44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 xml:space="preserve">литературным нормам; строить диалог с другом; писать афишу; знать о видах спорта; знать правила здоровья; </w:t>
            </w:r>
            <w:r w:rsidR="00020BE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знать о празднике о Сабантуй и играх, проводимых на этом празднике. </w:t>
            </w: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3969" w:type="dxa"/>
          </w:tcPr>
          <w:p w:rsidR="00021A9E" w:rsidRPr="00021A9E" w:rsidRDefault="00020BEB" w:rsidP="00020BEB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– У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организовывать учебную деятельность; контролировать результаты учебной деятельности; выполнять указания учителя.</w:t>
            </w:r>
          </w:p>
          <w:p w:rsidR="00F77A44" w:rsidRDefault="00021A9E" w:rsidP="00020BEB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- определение проблемы </w:t>
            </w:r>
          </w:p>
          <w:p w:rsidR="00F77A44" w:rsidRDefault="00F77A44" w:rsidP="00020BEB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0BEB">
            <w:pPr>
              <w:ind w:firstLine="34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творческого и поискового характера, создание алгоритма ее решения; логическое упорядочение речевых единиц; анализ, классификация способов и условий выполнения работ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</w:p>
          <w:p w:rsidR="00021A9E" w:rsidRPr="00020BEB" w:rsidRDefault="00021A9E" w:rsidP="00021A9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умение слушать мнение собеседника;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общение с собеседником.</w:t>
            </w:r>
          </w:p>
        </w:tc>
        <w:tc>
          <w:tcPr>
            <w:tcW w:w="2754" w:type="dxa"/>
          </w:tcPr>
          <w:p w:rsidR="00021A9E" w:rsidRPr="00021A9E" w:rsidRDefault="00020BEB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-С</w:t>
            </w:r>
            <w:r w:rsidR="00021A9E"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оздание требовательности к личной гигиене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</w:p>
          <w:p w:rsidR="00F77A44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понимание того, что здоровье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самое </w:t>
            </w:r>
          </w:p>
          <w:p w:rsidR="00F77A44" w:rsidRDefault="00F77A44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большое богатство для человека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</w:p>
          <w:p w:rsidR="00021A9E" w:rsidRPr="00021A9E" w:rsidRDefault="00021A9E" w:rsidP="00B7431B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- </w:t>
            </w:r>
            <w:r w:rsidR="00B7431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воспитание</w:t>
            </w:r>
            <w:r w:rsidRPr="00021A9E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любви к спорту, здоровому образу жизни</w:t>
            </w:r>
            <w:r w:rsidR="00020BE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</w:tr>
    </w:tbl>
    <w:p w:rsidR="00021A9E" w:rsidRPr="00021A9E" w:rsidRDefault="00021A9E" w:rsidP="00021A9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021A9E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  <w:t>6 класс</w:t>
      </w:r>
    </w:p>
    <w:p w:rsidR="00021A9E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tbl>
      <w:tblPr>
        <w:tblW w:w="1530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985"/>
        <w:gridCol w:w="3119"/>
        <w:gridCol w:w="3543"/>
        <w:gridCol w:w="3969"/>
        <w:gridCol w:w="2693"/>
      </w:tblGrid>
      <w:tr w:rsidR="00021A9E" w:rsidRPr="00021A9E" w:rsidTr="00021A9E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Предметные резул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таты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Метапредметные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резул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таты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Личностные резул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ь</w:t>
            </w: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таты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</w:tr>
      <w:tr w:rsidR="00021A9E" w:rsidRPr="00021A9E" w:rsidTr="00021A9E"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Ученик научится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Ученик получит возмо</w:t>
            </w:r>
            <w:proofErr w:type="spellStart"/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жность</w:t>
            </w:r>
            <w:proofErr w:type="spellEnd"/>
            <w:r w:rsidRPr="00021A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научиться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0BEB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0B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Начинается новый учебный год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32378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Правилам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вежливости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«Инфинитив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+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можно (возможно)»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Скло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нение имён существительных в единственном и множественном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ч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ислах. Знаки т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ранскрипции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Новая лексика на тему «Книга - мой друг», «Мы читаем книги»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Порядок </w:t>
            </w:r>
            <w:r w:rsidR="00020BE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присоединения 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аффиксов к именам  существительным.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Вопросительные местоимения.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Лексика в истории книго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издания.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Словоо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бразо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вательные аффиксы. 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С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ловари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татарского языка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 Лексика на тему «К.Насыри - великий ученый»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Распространённые и нераспространённые  предложения и их использование в речи.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Составить диалог на тему «Мы в библиотеке»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Послелоги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 послеложные слова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Родительный падеж.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Отрицательная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форм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  глаголов изъявительного наклонения настоящего времени.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Повелетельное наклонение.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32378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Поздравлять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друга, учителя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 праздником.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Уметь использовать в речи конструкцию  «Инфинитив +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можно ли».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Уметь рассказать о празднике 1 сентября, правильно употребляя в речи  аффиксы принадлежности.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исать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транскрипцию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слов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Составить небольшой рассказ на темы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 «Книга - мой друг», «Мы читаем книги».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Присоединять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аффиксы 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к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существительным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 Уместно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е испо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ьзование вопросительных местоимений в речи.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лексику</w:t>
            </w:r>
            <w:r w:rsidR="00900E3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 относящуюся к истории книго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издания.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Знать словообразующие аффиксы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. 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Уметь составлять предложения о словарях в татарском языке.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Составить небольшой рассказ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 тем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у «К.Насыри - великий ученый», 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Различа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ть в речи простые и распространённые предложения.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в речи изученные слова и предложения на тему «Мы в библиотеке»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Правильно употреблять  послелоги в речи.</w:t>
            </w:r>
          </w:p>
          <w:p w:rsidR="00021A9E" w:rsidRPr="00021A9E" w:rsidRDefault="00900E33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Использовать имена существительные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в 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притяжательном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падеже.</w:t>
            </w:r>
          </w:p>
          <w:p w:rsidR="00021A9E" w:rsidRPr="00900E33" w:rsidRDefault="00900E33" w:rsidP="00900E33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Использовать в речи отрицательную форму  глагола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настоящего времени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изъявительного наклонения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Использовать глагол повелительного наклонения.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900E33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 П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одготовка рабочих мест для деятельности;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при поддержке учителя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умение ставить цель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и планировать работу; умение организовывать учебную деятельность с пониманием распорядка работы; оценивать качество работы, исходя из установленных критериев; вносить необходимые коррективы; управлять своей деятельностью.</w:t>
            </w:r>
          </w:p>
          <w:p w:rsidR="00F77A44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– осознанное чтение, умение выражать содержание своими словами; выбор соответствующей информации; выделение основной информации; логическая цепочка мнений; определение проблемы творческого и поискового характера; создание алгоритма для их решения, сопоставление </w:t>
            </w:r>
          </w:p>
          <w:p w:rsidR="00F77A44" w:rsidRDefault="00F77A4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объектов, определение общих сторон для классификации, оценки и результата деятельности.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создание формы общения с собеседником, управление коммуникационной деятельностью собеседника.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31B" w:rsidRDefault="00900E33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 Ф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ормирование позитивного отношения к использованию татарского языка в межличностном и межкультурном общении,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желание учиться, позитивное представление о школе и учебной деятельности.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267477" w:rsidRDefault="00021A9E" w:rsidP="00021A9E">
            <w:pPr>
              <w:widowControl w:val="0"/>
              <w:tabs>
                <w:tab w:val="left" w:pos="6660"/>
              </w:tabs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674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Мы</w:t>
            </w:r>
            <w:r w:rsidR="002674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 </w:t>
            </w:r>
            <w:r w:rsidRPr="002674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-помощники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Глагол условного наклонения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</w:p>
          <w:p w:rsidR="00021A9E" w:rsidRPr="00021A9E" w:rsidRDefault="00ED7949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Степ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ени прилагательных.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Вводные слова.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Спряжение глаголов настоящего времени изъявительного наклонение.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Глагол настоящего  времени  3 лица ед.ч. изъявительного наклонение+ может.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Форма желательного наклонения.</w:t>
            </w:r>
          </w:p>
          <w:p w:rsidR="00F77A44" w:rsidRDefault="00ED7949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Составить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рассказ, 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используя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послеложные слова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Отличать в речи условное наклонение г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лагола от других форм. И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спо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ьзование разных степ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ене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й прилагательных.</w:t>
            </w:r>
          </w:p>
          <w:p w:rsidR="00021A9E" w:rsidRPr="00021A9E" w:rsidRDefault="00ED7949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Выражать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своё мнение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 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спользуя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глагол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настоящего вре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мени изъявительного наклонение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Используя вводные слова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да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ва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ть оценку образам. Использование в речи конструкции: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3 лицо ед.ч.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наст. вр.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изъяв.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накл.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+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может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;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 xml:space="preserve">Использование в речи конструкции </w:t>
            </w:r>
            <w:r w:rsidR="00ED7949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инфи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нитив +желаю</w:t>
            </w:r>
            <w:r w:rsidR="00ED7949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Уме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ть правильно использовать  словосочетания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="00ED794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послеложные слова.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ED7949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– У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мение с помощью учителя ставить цели и планировать работу; понимать распорядок работы, организовывать учебную деятельность; оценивать качество работы, исходя из установленных критериев; контролировать результаты учебной деятельности. </w:t>
            </w:r>
          </w:p>
          <w:p w:rsidR="00F77A44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самостоятельное определение цели обучения; выявление, определение соответствующей информации, логическое </w:t>
            </w:r>
          </w:p>
          <w:p w:rsidR="00F77A44" w:rsidRDefault="00F77A4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упорядочение речевых единиц; выбор подходящего способа решения задачи; подведение итогов для подхода к понятию, выстраивание мыслей в логическую цепочку</w:t>
            </w:r>
          </w:p>
          <w:p w:rsidR="00021A9E" w:rsidRPr="00021A9E" w:rsidRDefault="00021A9E" w:rsidP="002D5DC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умение слушать мнение собеседника,</w:t>
            </w:r>
            <w:r w:rsidR="002D5DC5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формирование навыков общения.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21A9E" w:rsidP="00B743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 xml:space="preserve">- </w:t>
            </w:r>
            <w:r w:rsidR="00B743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озитивное представление о школе и учебной деятельности. </w:t>
            </w:r>
          </w:p>
          <w:p w:rsidR="00021A9E" w:rsidRDefault="00ED7949" w:rsidP="00021A9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  <w:t>- воспитание вежливости</w:t>
            </w:r>
            <w:r w:rsidR="00021A9E" w:rsidRPr="00ED794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  <w:t>,</w:t>
            </w: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  <w:t xml:space="preserve"> </w:t>
            </w:r>
            <w:r w:rsidR="00B7431B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  <w:t>трудолюбия;</w:t>
            </w:r>
          </w:p>
          <w:p w:rsidR="00B7431B" w:rsidRPr="00ED7949" w:rsidRDefault="00B7431B" w:rsidP="00021A9E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tt-RU" w:eastAsia="ar-SA"/>
              </w:rPr>
              <w:t>-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оспитание у детей чувства ответственности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267477" w:rsidRDefault="00021A9E" w:rsidP="00021A9E">
            <w:pPr>
              <w:widowControl w:val="0"/>
              <w:tabs>
                <w:tab w:val="left" w:pos="6660"/>
              </w:tabs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6747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С друзьями веселее.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Порядок п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рисоединения к </w:t>
            </w:r>
            <w:r w:rsidR="002D5DC5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существительным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аффиксов падежа и при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надлежности.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Спряжение глаголов прошедшего определённого в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ремени изъявительного наклонения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Формы просьбы  и разрешения. Конструкции: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пойду уж,</w:t>
            </w:r>
            <w:r w:rsid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пойду</w:t>
            </w:r>
            <w:r w:rsid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-</w:t>
            </w:r>
            <w:r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ка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 w:rsidR="002D5DC5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Формы желания: </w:t>
            </w:r>
            <w:r w:rsidR="002D5DC5"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хочу пить, хочется пить.</w:t>
            </w:r>
          </w:p>
          <w:p w:rsidR="00021A9E" w:rsidRPr="00021A9E" w:rsidRDefault="002D5DC5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Очеви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дное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 н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еочевидное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будущее время изъявительного наклонения.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Союзы </w:t>
            </w:r>
            <w:r w:rsidR="00021A9E"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потому что ,поэтому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Антонимы</w:t>
            </w:r>
          </w:p>
          <w:p w:rsidR="00021A9E" w:rsidRPr="00021A9E" w:rsidRDefault="00021A9E" w:rsidP="00021A9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2D5DC5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аффиксы  при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надлежности существительных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уметь расск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азывать о своём друге. Спрягать глаголы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очевидного прошедшего времени изъяв. накл..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ользовать в речи конструкции “по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йду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-ка,пойду уж”,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хочу пить”.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Использовать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в речи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очевидное и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неочевидное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будущее время изъявительного наклонения.</w:t>
            </w:r>
          </w:p>
          <w:p w:rsidR="00021A9E" w:rsidRPr="00021A9E" w:rsidRDefault="002D5DC5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При описании качества хар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актера друзей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использовать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союзы </w:t>
            </w:r>
            <w:r w:rsidR="00021A9E"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поэтому,</w:t>
            </w:r>
            <w:r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потому</w:t>
            </w:r>
            <w:r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2D5DC5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что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в речи антонимы и синонимы.</w:t>
            </w:r>
          </w:p>
          <w:p w:rsidR="00021A9E" w:rsidRPr="00021A9E" w:rsidRDefault="00021A9E" w:rsidP="00021A9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de-DE" w:eastAsia="ru-RU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7615FD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мение выполнять указания учителя; понимать, анализировать причины успехов,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неудач в учебе; уметь организовывать учебную деятельность, контролировать результаты учебной деятельности.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самостоятельное определение цели обучения; выявление, определение соответствующей информации; логическое упорядочение речевых единиц; выбор подходящего способа решения задачи; определение общих признаков для разделения, анализа, сопоставления, классификации объектов; формирование навыков сопоставления результатов.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четкое изложение мнения по коммуникативному вопросу; построение формы общения с собеседником; коллективная работа для сбора информации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оздание положительного мотива,</w:t>
            </w:r>
            <w:r w:rsidR="007615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желание учиться; </w:t>
            </w:r>
          </w:p>
          <w:p w:rsidR="007615FD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принятие образа хорошего ученика</w:t>
            </w:r>
            <w:r w:rsidR="007615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021A9E" w:rsidRPr="00021A9E" w:rsidRDefault="007615FD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воспитание понятия настоящего друга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7615FD" w:rsidRDefault="00021A9E" w:rsidP="00021A9E">
            <w:pPr>
              <w:widowControl w:val="0"/>
              <w:tabs>
                <w:tab w:val="left" w:pos="6660"/>
              </w:tabs>
              <w:autoSpaceDE w:val="0"/>
              <w:autoSpaceDN w:val="0"/>
              <w:adjustRightInd w:val="0"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76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Моя Родина– Татарстан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7615FD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Наречие места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времени,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образа действия.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Разряды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наречий.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B7431B" w:rsidRDefault="00B7431B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Лексико-гр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амматический материал по теме 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Нации, проживающие в Татарстане</w:t>
            </w:r>
            <w:r w:rsidR="007615FD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Конструкция </w:t>
            </w:r>
            <w:r w:rsidRPr="007615FD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от Казани до Набережных Челнов.</w:t>
            </w:r>
          </w:p>
          <w:p w:rsidR="00021A9E" w:rsidRPr="00021A9E" w:rsidRDefault="007615FD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Именные слово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сочет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ания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1A9E" w:rsidRPr="00021A9E" w:rsidRDefault="007615FD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Использовать наречия  места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времени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образа де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й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ствия.</w:t>
            </w:r>
          </w:p>
          <w:p w:rsidR="00F77A44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Уметь распознавать  и </w:t>
            </w:r>
          </w:p>
          <w:p w:rsidR="00F77A44" w:rsidRDefault="00F77A44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B7431B" w:rsidRDefault="00B7431B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lastRenderedPageBreak/>
              <w:t>правильно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их в речи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7615FD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Использовать в речи лексико-гр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амматический материал по теме 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="007615FD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Нации, проживающие в Татарстане»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. Отвечать на вопросы </w:t>
            </w:r>
            <w:r w:rsidR="007615FD" w:rsidRPr="007615FD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Откуда?</w:t>
            </w:r>
          </w:p>
          <w:p w:rsidR="00021A9E" w:rsidRPr="007615FD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</w:pPr>
            <w:r w:rsidRPr="007615FD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Куда пойти? Сколько времени шёл?</w:t>
            </w:r>
            <w:r w:rsidR="007615FD" w:rsidRPr="007615FD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7615FD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tt-RU" w:eastAsia="ja-JP" w:bidi="fa-IR"/>
              </w:rPr>
              <w:t>На чём ехал?</w:t>
            </w:r>
          </w:p>
          <w:p w:rsidR="00021A9E" w:rsidRPr="00021A9E" w:rsidRDefault="007615FD" w:rsidP="00021A9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Использовать именные словосочетания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в речи.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A44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tt-RU" w:eastAsia="ru-RU"/>
              </w:rPr>
              <w:lastRenderedPageBreak/>
              <w:t xml:space="preserve"> </w:t>
            </w:r>
            <w:r w:rsidR="007615F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мение с помощью учителя ставить цели и планировать работу; понимать порядок работы, </w:t>
            </w:r>
          </w:p>
          <w:p w:rsidR="00F77A44" w:rsidRDefault="00F77A4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B7431B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 xml:space="preserve">организовывать учебную деятельность; контролировать результаты учебной деятельности.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логическая цепочка мнений; создание способов решения проблемы творческого и поискового характера; определение, анализ соответствующей информации, определение общих признаков для сравнения, классификации объектов; анализ методов и условий выполнения работ.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- умение выслушивать мнение собеседника; выстраивать диалог с собеседником; выполнять коллективную работу для сбора информации; управлять характером общения собеседника.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7615FD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</w:t>
            </w:r>
            <w:r w:rsidR="00B743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Ж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елание учиться; </w:t>
            </w:r>
          </w:p>
          <w:p w:rsidR="007615FD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воспитание любви </w:t>
            </w:r>
            <w:r w:rsidR="00B743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и чувства гордости 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к родной земле; </w:t>
            </w:r>
          </w:p>
          <w:p w:rsidR="00F77A44" w:rsidRDefault="00F77A4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021A9E" w:rsidRPr="00021A9E" w:rsidRDefault="00B7431B" w:rsidP="00B7431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 Ф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ормирование уважительного отношения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языку,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желание его хорошо изучить </w:t>
            </w: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7615FD" w:rsidRDefault="00021A9E" w:rsidP="00021A9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76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Вместе  с природой</w:t>
            </w:r>
            <w:r w:rsidR="007615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Спряжение глаголов оч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евидного будущего времени изъявительного наклонения.</w:t>
            </w:r>
          </w:p>
          <w:p w:rsidR="00021A9E" w:rsidRPr="007615FD" w:rsidRDefault="00021A9E" w:rsidP="007615FD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Ле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ксико-грамматический материал </w:t>
            </w:r>
            <w:r w:rsidR="002E4A94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по темам </w:t>
            </w:r>
            <w:r w:rsidR="002E4A94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Мире диких животных</w:t>
            </w:r>
            <w:r w:rsidR="002E4A94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2E4A94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="007615FD" w:rsidRP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2E4A94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Pr="007615F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Наши четвероногие друзья</w:t>
            </w:r>
            <w:r w:rsidR="002E4A94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2E4A9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A94" w:rsidRDefault="00021A9E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Правильно использовать в речи спряжение глаголов очевидного будущего времени </w:t>
            </w:r>
            <w:r w:rsidR="002E4A94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изъявительного наклонения.</w:t>
            </w:r>
            <w:r w:rsidR="002E4A94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Составить рассказ с использованием лексико-грамматического материала </w:t>
            </w:r>
          </w:p>
          <w:p w:rsidR="00021A9E" w:rsidRPr="00021A9E" w:rsidRDefault="002E4A9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Мире диких животных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Pr="007615FD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Pr="007615FD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Наши четвероногие друзья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Умение рассказывать о внешности, привычках, преданности собак.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4A94" w:rsidRDefault="002E4A9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-У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мение с помощью учителя ставить цели и планировать работу; понимать распорядок работы, организовывать учебную деятельность; контролировать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результаты учебной деятельности;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логическая цепочка мнений;</w:t>
            </w:r>
            <w:r w:rsidR="002E4A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создание способов решения проблемы творческого и поискового характера; определение, анализ соответствующей информации, определение общих признаков для сравнения, классификации объектов; анализ методов и условий выполнения работ</w:t>
            </w:r>
            <w:r w:rsidR="002E4A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;</w:t>
            </w:r>
          </w:p>
          <w:p w:rsidR="00F77A44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умение выслушивать мнение </w:t>
            </w:r>
          </w:p>
          <w:p w:rsidR="00F77A44" w:rsidRDefault="00F77A44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собеседника; выстраивать диалог с собеседником; выполнять коллективную работу для сбора информации; управлять характером общения собеседника.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- Ф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ормиров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ание уважительного отношения к 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языку и желание его хорошо изучать; </w:t>
            </w:r>
          </w:p>
          <w:p w:rsidR="00B7431B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-формирование позитивного отношения к чтению;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- воспитание любви к природе,</w:t>
            </w:r>
            <w:r w:rsidR="00B743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бережного отношения.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E5CFB" w:rsidRDefault="00021A9E" w:rsidP="00021A9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E5C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В здоровом теле –здоровый дух.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E5CFB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Конструкция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Инфинитив + люблю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(хочу)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.</w:t>
            </w:r>
          </w:p>
          <w:p w:rsidR="00021A9E" w:rsidRPr="00021A9E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Именной глагол.Условное наклонение глагола.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E5CFB" w:rsidP="00021A9E">
            <w:pPr>
              <w:widowControl w:val="0"/>
              <w:suppressAutoHyphens/>
              <w:autoSpaceDN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спользовать в речи конструкции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“... + может (знает)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; 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«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инфинитив + люблю (хочу)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»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спользовать в речи виды спортивных соревнований на Олимпийских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играх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.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Умение давать советы больному, используя  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отрицательные и положительные формы глаголов условного  наклонения.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оценка учебной службы;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умение организовывать учебную деятельность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;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умен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ие выполнять указания учителя;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-умение слушать мнение собеседника,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формировать навыки общения;</w:t>
            </w:r>
          </w:p>
          <w:p w:rsidR="00021A9E" w:rsidRPr="00021A9E" w:rsidRDefault="00021A9E" w:rsidP="000E5C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- умение сост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авлять предложения.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Ф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ормирование позитивного отношения к чтению;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воспитание любви к спорту.</w:t>
            </w:r>
          </w:p>
        </w:tc>
      </w:tr>
      <w:tr w:rsidR="00021A9E" w:rsidRPr="00021A9E" w:rsidTr="00021A9E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E5CFB" w:rsidRDefault="00021A9E" w:rsidP="00021A9E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E5C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Мой друг -светофор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Новая лексика по теме  </w:t>
            </w:r>
            <w:r w:rsidR="000E5CF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“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Правила дорожного движения”</w:t>
            </w:r>
            <w:r w:rsidR="000E5CF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,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</w:p>
          <w:p w:rsidR="000E5CFB" w:rsidRPr="00021A9E" w:rsidRDefault="000E5CFB" w:rsidP="000E5CF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"Будь осторожен на дороге!"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E5CFB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Составлять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предложения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Умение давать советы пешеходу</w:t>
            </w:r>
            <w:r w:rsidR="000E5CF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</w:t>
            </w:r>
          </w:p>
          <w:p w:rsidR="00021A9E" w:rsidRPr="00021A9E" w:rsidRDefault="000E5CF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Знать правила дорожного движения. Использовать повелительное наклонение глагола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0E5CF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мение организовывать учебную деятельность; контролировать результаты учебной деятельно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сти; выполнять указания учителя;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– определение проблемы творческого и поискового характера, создание алгоритма ее решения; логическое упорядочение речевых единиц; анализ методов и условий выполнения работ, определение общ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их признаков для классификации;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- умение слушать мнение собеседника; строить диалог с собеседником.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1A9E" w:rsidRPr="00021A9E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- </w:t>
            </w:r>
            <w:r w:rsidRPr="00B7431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Воспитание интереса к изучению языков,</w:t>
            </w:r>
          </w:p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- </w:t>
            </w:r>
            <w:r w:rsidR="00B7431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ф</w:t>
            </w:r>
            <w:r w:rsidR="000E5CF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ормирование интереса к чтению;</w:t>
            </w:r>
          </w:p>
          <w:p w:rsidR="00021A9E" w:rsidRPr="00021A9E" w:rsidRDefault="00B7431B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- О</w:t>
            </w:r>
            <w:r w:rsidR="00021A9E"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своение правил дорожного движения </w:t>
            </w:r>
          </w:p>
        </w:tc>
      </w:tr>
    </w:tbl>
    <w:p w:rsidR="00021A9E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F77A44" w:rsidRDefault="00F77A44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F77A44" w:rsidRDefault="00F77A44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F77A44" w:rsidRDefault="00F77A44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F77A44" w:rsidRDefault="00F77A44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021A9E" w:rsidRDefault="00CC5EBA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  <w:r w:rsidRPr="00640103"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  <w:lastRenderedPageBreak/>
        <w:t>7 класс</w:t>
      </w:r>
    </w:p>
    <w:p w:rsidR="00CC5EBA" w:rsidRDefault="00CC5EBA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tbl>
      <w:tblPr>
        <w:tblStyle w:val="2"/>
        <w:tblW w:w="15353" w:type="dxa"/>
        <w:tblLayout w:type="fixed"/>
        <w:tblLook w:val="04A0" w:firstRow="1" w:lastRow="0" w:firstColumn="1" w:lastColumn="0" w:noHBand="0" w:noVBand="1"/>
      </w:tblPr>
      <w:tblGrid>
        <w:gridCol w:w="2376"/>
        <w:gridCol w:w="2835"/>
        <w:gridCol w:w="3686"/>
        <w:gridCol w:w="3685"/>
        <w:gridCol w:w="2771"/>
      </w:tblGrid>
      <w:tr w:rsidR="00CC5EBA" w:rsidRPr="00CC5EBA" w:rsidTr="00CC5EBA">
        <w:trPr>
          <w:trHeight w:val="138"/>
        </w:trPr>
        <w:tc>
          <w:tcPr>
            <w:tcW w:w="2376" w:type="dxa"/>
            <w:vMerge w:val="restart"/>
          </w:tcPr>
          <w:p w:rsidR="00CC5EBA" w:rsidRPr="000E5CFB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6521" w:type="dxa"/>
            <w:gridSpan w:val="2"/>
          </w:tcPr>
          <w:p w:rsidR="00CC5EBA" w:rsidRPr="000E5CFB" w:rsidRDefault="00CC5EBA" w:rsidP="000E5C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685" w:type="dxa"/>
            <w:vMerge w:val="restart"/>
          </w:tcPr>
          <w:p w:rsidR="00CC5EBA" w:rsidRPr="000E5CFB" w:rsidRDefault="00CC5EBA" w:rsidP="000E5C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proofErr w:type="spellStart"/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2771" w:type="dxa"/>
            <w:vMerge w:val="restart"/>
          </w:tcPr>
          <w:p w:rsidR="00CC5EBA" w:rsidRPr="000E5CFB" w:rsidRDefault="00CC5EBA" w:rsidP="000E5C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CC5EBA" w:rsidRPr="00CC5EBA" w:rsidTr="00CC5EBA">
        <w:trPr>
          <w:trHeight w:val="138"/>
        </w:trPr>
        <w:tc>
          <w:tcPr>
            <w:tcW w:w="2376" w:type="dxa"/>
            <w:vMerge/>
          </w:tcPr>
          <w:p w:rsidR="00CC5EBA" w:rsidRPr="00CC5EBA" w:rsidRDefault="00CC5EBA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835" w:type="dxa"/>
          </w:tcPr>
          <w:p w:rsidR="00CC5EBA" w:rsidRPr="000E5CFB" w:rsidRDefault="00CC5EBA" w:rsidP="000E5C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Ученик научится</w:t>
            </w:r>
          </w:p>
        </w:tc>
        <w:tc>
          <w:tcPr>
            <w:tcW w:w="3686" w:type="dxa"/>
          </w:tcPr>
          <w:p w:rsidR="00CC5EBA" w:rsidRPr="000E5CFB" w:rsidRDefault="00CC5EBA" w:rsidP="000E5C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685" w:type="dxa"/>
            <w:vMerge/>
          </w:tcPr>
          <w:p w:rsidR="00CC5EBA" w:rsidRPr="00CC5EBA" w:rsidRDefault="00CC5EBA" w:rsidP="000E5CF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71" w:type="dxa"/>
            <w:vMerge/>
          </w:tcPr>
          <w:p w:rsidR="00CC5EBA" w:rsidRPr="00CC5EBA" w:rsidRDefault="00CC5EBA" w:rsidP="000E5CF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CC5EBA" w:rsidRPr="00CC5EBA" w:rsidTr="00CC5EBA">
        <w:tc>
          <w:tcPr>
            <w:tcW w:w="2376" w:type="dxa"/>
          </w:tcPr>
          <w:p w:rsidR="00CC5EBA" w:rsidRPr="000E5CFB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Учёба и жизнь </w:t>
            </w:r>
          </w:p>
          <w:p w:rsidR="00CC5EBA" w:rsidRPr="00CC5EBA" w:rsidRDefault="00CC5EBA" w:rsidP="00CC5E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Образование прилагательных при помощи аффиксов; аффиксы очевидного и неочевидного времени глагола изъявительного наклонения</w:t>
            </w:r>
            <w:r w:rsidR="000E5CF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4  формы деепричастия; словосо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четания “сущ</w:t>
            </w:r>
            <w:r w:rsidR="000E5CF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+ сущ</w:t>
            </w:r>
            <w:r w:rsidR="000E5CF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”; склонение глагола повелительного наклонения по числам и лицам; ко</w:t>
            </w:r>
            <w:r w:rsidR="000E5CF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струкция </w:t>
            </w:r>
            <w:r w:rsidRPr="00CC5EBA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”из-за того, что”;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порядок присоединения аффиксов к существительным.</w:t>
            </w:r>
          </w:p>
        </w:tc>
        <w:tc>
          <w:tcPr>
            <w:tcW w:w="3686" w:type="dxa"/>
          </w:tcPr>
          <w:p w:rsidR="000E5CFB" w:rsidRPr="00CC5EBA" w:rsidRDefault="00CC5EBA" w:rsidP="000E5CF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Умение поздравлять с праздником 1 сентября; умение выражать комплименты друг другу;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давать хорошие советы; умение рассказывать, где ты находишься на летних каникулах; употребление в речи глаголы прошедшего времени, деепричастия, глаголы повелительного наклонения, групп наречий;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умение различать и использовать группы наречий в речи; умение использовать послелоги </w:t>
            </w:r>
            <w:r w:rsidR="000E5CFB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по причине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правильное добавление аффиксов к существительным; уметь говорить каки</w:t>
            </w:r>
            <w:r w:rsidR="000E5CF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е и чьи учебные принадлежности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3685" w:type="dxa"/>
          </w:tcPr>
          <w:p w:rsidR="00CC5EBA" w:rsidRPr="00CC5EBA" w:rsidRDefault="000E5CFB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П</w:t>
            </w:r>
            <w:r w:rsidR="00CC5EBA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одготовка рабочих мест для деятельности; при поддержке учителя умение ставить цели и планировать работу; умение организовывать учебную деятельность с пониманием распорядка работы; оценивать качество работы, исходя из установленных критериев; вносить необходимые коррективы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управлять своей деятельностью;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читать с пониманием, излагать содержание своими словами; выбирать соответствующую информацию; выделять основную информацию; наносить мысли на логические цепочки; выявлять проблемы творческого и поискового характера; вырабатывать алгоритмы их решения; определять общие области для сравнения, классификации объектов; оценивать и оценивать результативность деятельности.</w:t>
            </w:r>
          </w:p>
          <w:p w:rsid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-создание формы общения с собеседником, управление коммуникационной деятельностью собеседника.</w:t>
            </w:r>
          </w:p>
          <w:p w:rsidR="00F77A44" w:rsidRPr="00CC5EBA" w:rsidRDefault="00F77A44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71" w:type="dxa"/>
          </w:tcPr>
          <w:p w:rsidR="00085D13" w:rsidRDefault="00085D13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="00B7431B" w:rsidRPr="00B7431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Воспитание</w:t>
            </w:r>
            <w:r w:rsidR="00B7431B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интереса к изучению языков;</w:t>
            </w:r>
          </w:p>
          <w:p w:rsidR="00085D13" w:rsidRDefault="00CC5EBA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- принятие образа хорошего школьника; 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создать желание учиться, создать позитивное представление о школе и учебной деятельности</w:t>
            </w:r>
          </w:p>
        </w:tc>
      </w:tr>
      <w:tr w:rsidR="00CC5EBA" w:rsidRPr="00CC5EBA" w:rsidTr="00CC5EBA">
        <w:tc>
          <w:tcPr>
            <w:tcW w:w="2376" w:type="dxa"/>
          </w:tcPr>
          <w:p w:rsidR="00F77A44" w:rsidRDefault="00F77A44" w:rsidP="00085D13">
            <w:pP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</w:pPr>
          </w:p>
          <w:p w:rsidR="00CC5EBA" w:rsidRPr="00085D13" w:rsidRDefault="00CC5EBA" w:rsidP="00085D13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85D1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tt-RU"/>
              </w:rPr>
              <w:lastRenderedPageBreak/>
              <w:t xml:space="preserve">Мы вместе отдыхаем </w:t>
            </w:r>
          </w:p>
        </w:tc>
        <w:tc>
          <w:tcPr>
            <w:tcW w:w="2835" w:type="dxa"/>
          </w:tcPr>
          <w:p w:rsidR="00F77A44" w:rsidRDefault="00F77A44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CC5EBA" w:rsidRPr="00CC5EBA" w:rsidRDefault="00085D13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Тире между подлежащи</w:t>
            </w:r>
            <w:r w:rsidR="00CC5EBA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 и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CC5EBA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сказуемым; конструкция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“надо + инфинитив”</w:t>
            </w:r>
            <w:r w:rsidR="00CC5EBA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временные формы причастий; главные члены предложения; союзы; вводные слова; положительные и отрицательные формы глаголов имя действия; именной глагол; склонение имён существительных с окончаниями принадлежности.</w:t>
            </w:r>
          </w:p>
        </w:tc>
        <w:tc>
          <w:tcPr>
            <w:tcW w:w="3686" w:type="dxa"/>
          </w:tcPr>
          <w:p w:rsidR="00F77A44" w:rsidRDefault="00F77A44" w:rsidP="00085D1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CC5EBA" w:rsidRPr="00CC5EBA" w:rsidRDefault="00CC5EBA" w:rsidP="00085D1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 xml:space="preserve">Использование в речи 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конструкцию “надо + инфинитив”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уметь находить в предложении подлежащее и сказуемое; правильное использование временных форм причастий; умение рассказывать о своем любимом занятии; использование союзов; перевод именных глаголов; умение говорить, оценивать поведение сверстников в общественных местах; умение правильно использовать и переводить существительные с аффиксами принадлежности.</w:t>
            </w:r>
          </w:p>
        </w:tc>
        <w:tc>
          <w:tcPr>
            <w:tcW w:w="3685" w:type="dxa"/>
          </w:tcPr>
          <w:p w:rsidR="00F77A44" w:rsidRDefault="00F77A44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CC5EBA" w:rsidRPr="00CC5EBA" w:rsidRDefault="00085D13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– У</w:t>
            </w:r>
            <w:r w:rsidR="00CC5EBA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мение с помощью учителя ставить цели и планировать работу; понимать распорядок работы, организовывать учебную деятельность; оценивать качество работы, исходя из установленных критериев; контролировать результаты учебной деятельности;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самостоятельное определение цели обучения; выявление, определение соответствующей информации, логическое упорядочение речевых единиц; выбор подходящего способа решения задачи; подведение итогов для подхода к понятию, выстраивание мыслей в логическую цепочку;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 цель обучения–умение слушать мнение собеседника самостоятельно, формирование навыков общения; управление коммуникативной деятельностью собеседника; четкое донесение мнения исходя из коммуникативного вопроса</w:t>
            </w:r>
          </w:p>
        </w:tc>
        <w:tc>
          <w:tcPr>
            <w:tcW w:w="2771" w:type="dxa"/>
          </w:tcPr>
          <w:p w:rsidR="00F77A44" w:rsidRDefault="00F77A44" w:rsidP="00CC5EBA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</w:pPr>
          </w:p>
          <w:p w:rsidR="00CC5EBA" w:rsidRDefault="00085D13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lastRenderedPageBreak/>
              <w:t xml:space="preserve">- </w:t>
            </w:r>
            <w:r w:rsidR="00B7431B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С</w:t>
            </w:r>
            <w:proofErr w:type="spellStart"/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оздать</w:t>
            </w:r>
            <w:proofErr w:type="spellEnd"/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желание учиться, создать позитивное представление о школе и учебной деятельности</w:t>
            </w:r>
          </w:p>
          <w:p w:rsidR="00B7431B" w:rsidRPr="00B7431B" w:rsidRDefault="00B7431B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правильно распределять время</w:t>
            </w:r>
          </w:p>
        </w:tc>
      </w:tr>
      <w:tr w:rsidR="00CC5EBA" w:rsidRPr="00CC5EBA" w:rsidTr="00CC5EBA">
        <w:tc>
          <w:tcPr>
            <w:tcW w:w="2376" w:type="dxa"/>
          </w:tcPr>
          <w:p w:rsidR="00CC5EBA" w:rsidRPr="00085D13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085D1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lastRenderedPageBreak/>
              <w:t>Взрослые</w:t>
            </w:r>
            <w:r w:rsidR="00085D1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и </w:t>
            </w:r>
            <w:r w:rsidRPr="00085D1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дети</w:t>
            </w:r>
          </w:p>
          <w:p w:rsidR="00CC5EBA" w:rsidRPr="00CC5EBA" w:rsidRDefault="00CC5EBA" w:rsidP="00085D1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2835" w:type="dxa"/>
          </w:tcPr>
          <w:p w:rsidR="00F77A44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Второстепенные члены предложения; определение; дополнение; обстоятельство;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склонение по падежам именных глаголов; частицы, правильное написание частиц;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 </w:t>
            </w:r>
          </w:p>
          <w:p w:rsidR="00F77A44" w:rsidRDefault="00F77A44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</w:pP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lastRenderedPageBreak/>
              <w:t>определительные местоимения</w:t>
            </w:r>
          </w:p>
        </w:tc>
        <w:tc>
          <w:tcPr>
            <w:tcW w:w="3686" w:type="dxa"/>
          </w:tcPr>
          <w:p w:rsidR="00F77A44" w:rsidRDefault="00CC5EBA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Умение распространить предложения,  используя второстепенные члены предложения; правильное использование аффиксов падежей;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знание правил поведения; уважение взрослых; правильно использовать частицы в речи; знать культуру общения; </w:t>
            </w:r>
          </w:p>
          <w:p w:rsidR="00F77A44" w:rsidRDefault="00F77A44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CC5EBA" w:rsidRPr="00CC5EBA" w:rsidRDefault="00CC5EBA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устно или письменно излагать мысли к поставленной проблеме.</w:t>
            </w:r>
          </w:p>
        </w:tc>
        <w:tc>
          <w:tcPr>
            <w:tcW w:w="3685" w:type="dxa"/>
          </w:tcPr>
          <w:p w:rsidR="00CC5EBA" w:rsidRPr="00CC5EBA" w:rsidRDefault="00085D13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- У</w:t>
            </w:r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мение выполнять указания учителя; умение анализировать, понимать причины неудач, успехов в учебе; умение организовывать учебную деятельность, контролировать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результаты учебной деятельности;</w:t>
            </w:r>
          </w:p>
          <w:p w:rsidR="00F77A44" w:rsidRDefault="00CC5EBA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- </w:t>
            </w: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самостоятельное определение </w:t>
            </w:r>
          </w:p>
          <w:p w:rsidR="00F77A44" w:rsidRDefault="00F77A44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цели обучения; выявление, определение соответствующей информации; логическое упорядочение речевых единиц; выбор подходящего способа решения задач</w:t>
            </w:r>
            <w:r w:rsidR="00085D1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и; определение основных и вспомо</w:t>
            </w: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гательных  признаков для разделения, анализа, сравнения объектов, классификации основных и определить общие признаки для классификации; формирование навыков сопоставления результатов.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исходя из коммуникативных задач,   </w:t>
            </w: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четкое изложение мнения;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коллективная работа по сбору информации.</w:t>
            </w:r>
          </w:p>
        </w:tc>
        <w:tc>
          <w:tcPr>
            <w:tcW w:w="2771" w:type="dxa"/>
          </w:tcPr>
          <w:p w:rsidR="00B7431B" w:rsidRDefault="00085D13" w:rsidP="00B7431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- </w:t>
            </w:r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воспитание у себя требований личной гигиены.</w:t>
            </w:r>
            <w:r w:rsidR="00B7431B"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  <w:p w:rsidR="00CC5EBA" w:rsidRPr="00CC5EBA" w:rsidRDefault="00B7431B" w:rsidP="00B7431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–в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оспитание у учащихся уважения к родителям.</w:t>
            </w:r>
          </w:p>
        </w:tc>
      </w:tr>
      <w:tr w:rsidR="00CC5EBA" w:rsidRPr="00CC5EBA" w:rsidTr="00CC5EBA">
        <w:tc>
          <w:tcPr>
            <w:tcW w:w="2376" w:type="dxa"/>
          </w:tcPr>
          <w:p w:rsidR="00CC5EBA" w:rsidRPr="00085D13" w:rsidRDefault="00CC5EBA" w:rsidP="00085D13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 xml:space="preserve"> </w:t>
            </w:r>
            <w:r w:rsidRPr="00085D1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Мы живём в Татарстане </w:t>
            </w:r>
          </w:p>
        </w:tc>
        <w:tc>
          <w:tcPr>
            <w:tcW w:w="2835" w:type="dxa"/>
          </w:tcPr>
          <w:p w:rsidR="00CC5EBA" w:rsidRPr="00CC5EBA" w:rsidRDefault="00CC5EBA" w:rsidP="00085D1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Формы выражения желания; послелоги </w:t>
            </w:r>
            <w:r w:rsidR="00085D1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для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знать о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природе, о богатствах и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красоте Татарстана;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о национальностях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, живущих в Татарстане; о территории; о географической мес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тности.</w:t>
            </w:r>
          </w:p>
        </w:tc>
        <w:tc>
          <w:tcPr>
            <w:tcW w:w="3686" w:type="dxa"/>
          </w:tcPr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Использование в речи форм желательных наклонений; умение использования форм неочевидного будущего времени, именного  глагола с послелогом </w:t>
            </w:r>
            <w:r w:rsidRPr="00CC5EBA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для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заявление цели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; умение дополнять информацию о Татарстане</w:t>
            </w:r>
            <w:r w:rsidR="00085D1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3685" w:type="dxa"/>
          </w:tcPr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-</w:t>
            </w:r>
            <w:r w:rsidR="00085D13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У</w:t>
            </w:r>
            <w:proofErr w:type="spellStart"/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мение</w:t>
            </w:r>
            <w:proofErr w:type="spellEnd"/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организовывать учебную деятельность; контролировать результаты учебной деятельности; выполнять указания учителя;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определение проблемы творческого и поискового характера, создание алгоритма ее решения; логическое упорядочение речевых единиц; анализировать условия и способы работы, определение общих признаков для классификации;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- умение слушать мнение собеседника; строить диалог с собеседником.</w:t>
            </w:r>
          </w:p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2771" w:type="dxa"/>
          </w:tcPr>
          <w:p w:rsidR="00CC5EBA" w:rsidRPr="00CC5EBA" w:rsidRDefault="00085D13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64010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743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воспитание чув</w:t>
            </w:r>
            <w:r w:rsidR="0064010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ства гордости к родному краю</w:t>
            </w:r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CC5EBA" w:rsidRDefault="00085D13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="00B743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CC5EBA" w:rsidRPr="00CC5E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воспитание уважения к Родине, я</w:t>
            </w:r>
            <w:r w:rsidR="00B743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зыку, родителям, семье, родным;</w:t>
            </w:r>
          </w:p>
          <w:p w:rsidR="00B7431B" w:rsidRPr="00085D13" w:rsidRDefault="00B7431B" w:rsidP="00CC5EB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37213D" w:rsidRDefault="0037213D" w:rsidP="00F77A4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CC5EBA" w:rsidRPr="00640103" w:rsidRDefault="00CC5EBA" w:rsidP="00F77A4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</w:pPr>
      <w:r w:rsidRPr="00640103"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  <w:lastRenderedPageBreak/>
        <w:t>8 класс</w:t>
      </w:r>
    </w:p>
    <w:p w:rsidR="00F77A44" w:rsidRDefault="00F77A44" w:rsidP="00F77A4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tbl>
      <w:tblPr>
        <w:tblStyle w:val="aa"/>
        <w:tblW w:w="15451" w:type="dxa"/>
        <w:tblLayout w:type="fixed"/>
        <w:tblLook w:val="0000" w:firstRow="0" w:lastRow="0" w:firstColumn="0" w:lastColumn="0" w:noHBand="0" w:noVBand="0"/>
      </w:tblPr>
      <w:tblGrid>
        <w:gridCol w:w="2410"/>
        <w:gridCol w:w="2835"/>
        <w:gridCol w:w="3686"/>
        <w:gridCol w:w="3685"/>
        <w:gridCol w:w="2835"/>
      </w:tblGrid>
      <w:tr w:rsidR="00CC5EBA" w:rsidRPr="00CC5EBA" w:rsidTr="006977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Merge w:val="restart"/>
          </w:tcPr>
          <w:p w:rsidR="00CC5EBA" w:rsidRPr="00CC5EBA" w:rsidRDefault="00085D13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6521" w:type="dxa"/>
            <w:gridSpan w:val="2"/>
          </w:tcPr>
          <w:p w:rsidR="00CC5EBA" w:rsidRPr="00CC5EBA" w:rsidRDefault="00085D13" w:rsidP="00CC5EBA">
            <w:pPr>
              <w:snapToGrid w:val="0"/>
              <w:ind w:left="-57" w:right="-5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E5CFB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5" w:type="dxa"/>
            <w:vMerge w:val="restart"/>
          </w:tcPr>
          <w:p w:rsidR="00CC5EBA" w:rsidRPr="00CC5EBA" w:rsidRDefault="00CC5EBA" w:rsidP="00CC5EBA">
            <w:pPr>
              <w:snapToGrid w:val="0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CC5EBA" w:rsidRPr="00CC5EBA" w:rsidRDefault="00CC5EBA" w:rsidP="00CC5EBA">
            <w:pPr>
              <w:snapToGrid w:val="0"/>
              <w:ind w:left="-57" w:right="-57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Личные результаты</w:t>
            </w:r>
          </w:p>
        </w:tc>
      </w:tr>
      <w:tr w:rsidR="00CC5EBA" w:rsidRPr="00CC5EBA" w:rsidTr="006977F9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Merge/>
          </w:tcPr>
          <w:p w:rsidR="00CC5EBA" w:rsidRPr="00CC5EBA" w:rsidRDefault="00CC5EBA" w:rsidP="00CC5EBA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SimSun" w:hAnsi="Times New Roman" w:cs="Times New Roman"/>
                <w:b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2835" w:type="dxa"/>
          </w:tcPr>
          <w:p w:rsidR="00CC5EBA" w:rsidRPr="00CC5EBA" w:rsidRDefault="00CC5EBA" w:rsidP="0037213D">
            <w:pPr>
              <w:snapToGrid w:val="0"/>
              <w:ind w:left="-57" w:right="-57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 научится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C5EBA" w:rsidRPr="00CC5EBA" w:rsidRDefault="00CC5EBA" w:rsidP="0037213D">
            <w:pPr>
              <w:snapToGrid w:val="0"/>
              <w:ind w:left="-57" w:right="-57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Ученик</w:t>
            </w:r>
            <w:r w:rsidR="00085D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получит возможность научиться</w:t>
            </w:r>
          </w:p>
        </w:tc>
        <w:tc>
          <w:tcPr>
            <w:tcW w:w="3685" w:type="dxa"/>
            <w:vMerge/>
          </w:tcPr>
          <w:p w:rsidR="00CC5EBA" w:rsidRPr="00CC5EBA" w:rsidRDefault="00CC5EBA" w:rsidP="00CC5EBA">
            <w:pPr>
              <w:snapToGri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5" w:type="dxa"/>
            <w:vMerge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</w:tr>
      <w:tr w:rsidR="00CC5EBA" w:rsidRPr="00CC5EBA" w:rsidTr="006977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</w:tcPr>
          <w:p w:rsidR="00CC5EBA" w:rsidRPr="00CC5EBA" w:rsidRDefault="00CC5EBA" w:rsidP="0037213D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Много читаешь</w:t>
            </w:r>
            <w:r w:rsidR="0037213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– много узнаешь.</w:t>
            </w:r>
          </w:p>
        </w:tc>
        <w:tc>
          <w:tcPr>
            <w:tcW w:w="2835" w:type="dxa"/>
          </w:tcPr>
          <w:p w:rsidR="00CC5EBA" w:rsidRPr="00CC5EBA" w:rsidRDefault="0037213D" w:rsidP="0037213D">
            <w:pPr>
              <w:snapToGrid w:val="0"/>
              <w:spacing w:line="10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Рассказывать про первый</w:t>
            </w:r>
            <w:r w:rsidR="00CC5EBA"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школьный день.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Сказать</w:t>
            </w:r>
            <w:r w:rsidR="00CC5EBA"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про расписание, про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любимые предметы, про оценки. Планирование свое</w:t>
            </w:r>
            <w:r w:rsidR="00CC5EBA"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го времени.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CC5EBA"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Умение рассказывать про взгляды на учёбу.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C5EBA" w:rsidRPr="00CC5EBA" w:rsidRDefault="0037213D" w:rsidP="0037213D">
            <w:pPr>
              <w:snapToGrid w:val="0"/>
              <w:spacing w:line="100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Умение поздравлять учителей, одноклассников с Днём знаний. И</w:t>
            </w:r>
            <w:r w:rsidR="00CC5EBA"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спол</w:t>
            </w: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ьзуя имена существительные с око</w:t>
            </w:r>
            <w:r w:rsidR="00CC5EBA"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нчаниями принадлежности рассказать про свою школу. Используя наз</w:t>
            </w: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вания дней недели</w:t>
            </w:r>
            <w:r w:rsidR="00CC5EBA"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="00CC5EBA"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рассказать что сделал, что сделаешь,</w:t>
            </w:r>
            <w:r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="00CC5EBA"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какие предметы будут по расписанию. Используя временные формы изъявительного наклонения рассказать про первое сентября</w:t>
            </w:r>
            <w:r w:rsidR="00CC5EBA"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. Уметь спрягать по лицам и числам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глагол </w:t>
            </w:r>
            <w:r w:rsidR="00CC5EBA"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неопределенного будущего времени, уметь использовать в речи.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>Использовать виды деепричастий. И</w:t>
            </w:r>
            <w:r w:rsidR="00CC5EBA"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>спользовать в диалогической речи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глаголы условного наклонения.</w:t>
            </w:r>
            <w:r w:rsidR="00CC5EBA"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</w:t>
            </w:r>
          </w:p>
        </w:tc>
        <w:tc>
          <w:tcPr>
            <w:tcW w:w="3685" w:type="dxa"/>
            <w:vMerge w:val="restart"/>
          </w:tcPr>
          <w:p w:rsidR="00CC5EBA" w:rsidRPr="00CC5EBA" w:rsidRDefault="00174813" w:rsidP="00CC5EBA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val="tt-RU" w:eastAsia="ar-SA"/>
              </w:rPr>
              <w:t xml:space="preserve">- </w:t>
            </w: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val="tt-RU" w:eastAsia="ar-SA"/>
              </w:rPr>
              <w:t>О</w:t>
            </w:r>
            <w:proofErr w:type="spellStart"/>
            <w:r w:rsidR="00CC5EBA" w:rsidRPr="00CC5EBA"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ценивать</w:t>
            </w:r>
            <w:proofErr w:type="spellEnd"/>
            <w:r w:rsidR="00CC5EBA" w:rsidRPr="00CC5EBA"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 учебную деятельность и определять критерии ожидаемых результатов; оценивать свою деятельность и систематизировать    критерии ожидаемых результатов (а также выбирать наиболее предпочтительные); выбирать инструменты оценки своей деятельности, осуществлять самоконтроль своей деятельности в рамках предложенных условий и требований; аргументировать причины, по которым ожидаемый результат не может быть достигнут или достигнут; оценивать свою деятельность в тех ситуациях, когда ожидаемый результат не достигнут, при разработке собственного плана, анализируя измененную ситуацию для получения результата</w:t>
            </w: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. </w:t>
            </w:r>
          </w:p>
          <w:p w:rsidR="00F77A44" w:rsidRDefault="00174813" w:rsidP="00174813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-</w:t>
            </w: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контролировать, анализировать свою, чужую учебную и познавательную деятельность в процессе проверки друг друга; сопоставлять ожидаемые результаты с реальными результатами деятельности по личному образованию, уметь подводить итоги; принимать </w:t>
            </w:r>
          </w:p>
          <w:p w:rsidR="00F77A44" w:rsidRDefault="00F77A44" w:rsidP="00174813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</w:p>
          <w:p w:rsidR="00CC5EBA" w:rsidRPr="00CC5EBA" w:rsidRDefault="00CC5EBA" w:rsidP="00174813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lastRenderedPageBreak/>
              <w:t>решения в учебных ситуациях и чувствовать ответственность; самостоятельно определять причины успеха или неудачи, находить выход из неудачных ситуаций; определять, какие из шагов, направленных на изменение реальности, в зависимости от того, как они проходят</w:t>
            </w:r>
            <w:r w:rsidR="00174813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 </w:t>
            </w:r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(ретроспективно), что приводит к получению положительного продукта при решении учебных задач.</w:t>
            </w:r>
          </w:p>
          <w:p w:rsidR="00CC5EBA" w:rsidRPr="00CC5EBA" w:rsidRDefault="00174813" w:rsidP="00174813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определяет понятия, подводит итоги, находит аналогии, устанавливает причинно-следственные связи, навыки логического мышления, правильного вывода и подведения итогов. </w:t>
            </w:r>
          </w:p>
          <w:p w:rsidR="00174813" w:rsidRDefault="00174813" w:rsidP="00CC5EBA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определять предмет и явления знаками и символами; определять логическую связь между предметом и явлением, указывать их через знаки, схемы; </w:t>
            </w:r>
          </w:p>
          <w:p w:rsidR="00640103" w:rsidRDefault="00174813" w:rsidP="00CC5EBA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-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 находить в тексте запрашиваемую информацию, соответствующую целям своей деятельности; ориентироваться в содержании текста,</w:t>
            </w: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понимать смысл текста, структурировать его; определять связь между событиями, явлениями, процессами, описанными в тексте; изменять текст, переводить его во вторую модальность, </w:t>
            </w:r>
          </w:p>
          <w:p w:rsidR="00640103" w:rsidRDefault="00640103" w:rsidP="00CC5EBA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</w:p>
          <w:p w:rsidR="00CC5EBA" w:rsidRPr="00CC5EBA" w:rsidRDefault="00CC5EBA" w:rsidP="00CC5EBA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lastRenderedPageBreak/>
              <w:t>интерпретиров</w:t>
            </w:r>
            <w:r w:rsidR="00174813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ать</w:t>
            </w:r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; </w:t>
            </w:r>
          </w:p>
          <w:p w:rsidR="00CC5EBA" w:rsidRPr="006977F9" w:rsidRDefault="006977F9" w:rsidP="006977F9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определить св</w:t>
            </w: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ое отношение к природной среде; а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нализ воздействия экологических факторов на среду обитания живого организма; </w:t>
            </w:r>
          </w:p>
          <w:p w:rsidR="006977F9" w:rsidRDefault="006977F9" w:rsidP="006977F9">
            <w:pPr>
              <w:suppressAutoHyphens/>
              <w:ind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создавать позитивные отношения в учебном и познавательном процессе; уметь аргументировать и вежливо отстаивать свою точку зрения в ходе дискуссии.</w:t>
            </w: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</w:p>
          <w:p w:rsidR="006977F9" w:rsidRPr="00CC5EBA" w:rsidRDefault="006977F9" w:rsidP="006977F9">
            <w:pPr>
              <w:suppressAutoHyphens/>
              <w:ind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выбирать и использовать речевые средства в процесс</w:t>
            </w:r>
            <w:r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  <w:t>е коммуникации с другими людьми.</w:t>
            </w:r>
          </w:p>
          <w:p w:rsidR="00CC5EBA" w:rsidRPr="00CC5EBA" w:rsidRDefault="00CC5EBA" w:rsidP="006977F9">
            <w:pPr>
              <w:suppressAutoHyphens/>
              <w:ind w:left="-57" w:right="-5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5" w:type="dxa"/>
            <w:vMerge w:val="restart"/>
          </w:tcPr>
          <w:p w:rsidR="00CC5EBA" w:rsidRPr="00CC5EBA" w:rsidRDefault="0037213D" w:rsidP="0037213D">
            <w:pPr>
              <w:suppressAutoHyphens/>
              <w:snapToGrid w:val="0"/>
              <w:ind w:right="-57"/>
              <w:rPr>
                <w:rFonts w:ascii="Times New Roman" w:eastAsia="Calibri" w:hAnsi="Times New Roman" w:cs="Times New Roman"/>
                <w:color w:val="000000"/>
                <w:kern w:val="1"/>
                <w:sz w:val="24"/>
                <w:szCs w:val="24"/>
                <w:shd w:val="clear" w:color="auto" w:fill="FFFFFF"/>
                <w:lang w:eastAsia="ar-SA"/>
              </w:rPr>
            </w:pPr>
            <w:r>
              <w:rPr>
                <w:rFonts w:ascii="Times New Roman" w:eastAsia="Calibri" w:hAnsi="Times New Roman" w:cs="Times New Roman"/>
                <w:color w:val="000000"/>
                <w:kern w:val="1"/>
                <w:sz w:val="24"/>
                <w:szCs w:val="24"/>
                <w:shd w:val="clear" w:color="auto" w:fill="FFFFFF"/>
                <w:lang w:eastAsia="ar-SA"/>
              </w:rPr>
              <w:lastRenderedPageBreak/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color w:val="000000"/>
                <w:kern w:val="1"/>
                <w:sz w:val="24"/>
                <w:szCs w:val="24"/>
                <w:shd w:val="clear" w:color="auto" w:fill="FFFFFF"/>
                <w:lang w:eastAsia="ar-SA"/>
              </w:rPr>
              <w:t>Признание себя представителем своей нации; знание родного языка, истории и культурного наследия родного края, нации, чувство сопричастности к культурному наследию многонациональных народов, народов мира, проживающих на территории России; принятие гуманистических, демократических, традиционных ценностей многонационального российского общества. Уважительное отношение к языку, религии, культурному наследию народов России и народов мира.</w:t>
            </w:r>
          </w:p>
          <w:p w:rsidR="00F77A44" w:rsidRDefault="006977F9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- </w:t>
            </w:r>
            <w:proofErr w:type="gramStart"/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м</w:t>
            </w:r>
            <w:proofErr w:type="gramEnd"/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отивационное образование и познавательные способности учащихся к саморазвитию, подготовке и возможностям к самообразованию; осознанный выбор </w:t>
            </w:r>
          </w:p>
          <w:p w:rsidR="00F77A44" w:rsidRDefault="00F77A44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</w:p>
          <w:p w:rsidR="00CC5EBA" w:rsidRPr="00CC5EBA" w:rsidRDefault="00CC5EBA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lastRenderedPageBreak/>
              <w:t>обучения и индивидуальное движение с помощью проверенных познавательных интересов, основанных на легком поиске пути в мир профессий;</w:t>
            </w:r>
          </w:p>
          <w:p w:rsidR="00640103" w:rsidRDefault="00CC5EBA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proofErr w:type="gramStart"/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3. компетентность и совершенствование морального сознания, нравственных чувств и нравственного поведения (поведения), формирование сознательного и ответственного отношения к своим поступкам (способность к нравственному самосовершенствованию; терпимость к религиям, уважительное отношение к религиозным взглядам, чувствам людей, знание основных моральных норм, нравственных, духовных идеалов, сохраненных в культурных традициях народов России, подготовка к осознанным ограничениям расходов на действия, порядок, применение на основе личного </w:t>
            </w:r>
            <w:proofErr w:type="gramEnd"/>
          </w:p>
          <w:p w:rsidR="00640103" w:rsidRDefault="00640103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</w:p>
          <w:p w:rsidR="00CC5EBA" w:rsidRPr="00CC5EBA" w:rsidRDefault="00640103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lastRenderedPageBreak/>
              <w:t xml:space="preserve">выбора,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формировать представление об основах этики вреда). Формирование ответственного отношения к учебе, уважительного отношения к труду, участие в социально-нужной службе. Осознание необходимости семьи в жизни человека и обществе, уважительное отношение и заботливое отношение к членам семьи.</w:t>
            </w:r>
          </w:p>
          <w:p w:rsidR="00CC5EBA" w:rsidRPr="00CC5EBA" w:rsidRDefault="00CC5EBA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proofErr w:type="gramStart"/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п</w:t>
            </w:r>
            <w:proofErr w:type="gramEnd"/>
            <w:r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одготовка к организации диалога как конверсия (изменение) интересов, деятельности (процедур); подготовка и способность к ведению диалога.</w:t>
            </w:r>
          </w:p>
          <w:p w:rsidR="00CC5EBA" w:rsidRPr="00CC5EBA" w:rsidRDefault="006977F9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 xml:space="preserve">- 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знание общечеловеческих норм, усвоение правил и форм поведения в группах и различных организациях общества;</w:t>
            </w:r>
          </w:p>
          <w:p w:rsidR="00CC5EBA" w:rsidRPr="00CC5EBA" w:rsidRDefault="006977F9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- у</w:t>
            </w:r>
            <w:r w:rsidR="00CC5EBA" w:rsidRPr="00CC5EBA"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важе</w:t>
            </w:r>
            <w:r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  <w:t>ние к ценностям другой личности.</w:t>
            </w:r>
          </w:p>
          <w:p w:rsidR="00CC5EBA" w:rsidRPr="00CC5EBA" w:rsidRDefault="00CC5EBA" w:rsidP="00CC5EBA">
            <w:pPr>
              <w:suppressAutoHyphens/>
              <w:ind w:left="-57" w:right="-57"/>
              <w:rPr>
                <w:rFonts w:ascii="Times New Roman" w:eastAsia="Calibri" w:hAnsi="Times New Roman" w:cs="Times New Roman"/>
                <w:kern w:val="1"/>
                <w:sz w:val="24"/>
                <w:szCs w:val="24"/>
                <w:lang w:eastAsia="ar-SA"/>
              </w:rPr>
            </w:pPr>
          </w:p>
        </w:tc>
      </w:tr>
      <w:tr w:rsidR="00CC5EBA" w:rsidRPr="00CC5EBA" w:rsidTr="006977F9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</w:tcPr>
          <w:p w:rsidR="00CC5EBA" w:rsidRPr="00CC5EBA" w:rsidRDefault="00CC5EBA" w:rsidP="006977F9">
            <w:pPr>
              <w:snapToGrid w:val="0"/>
              <w:spacing w:line="100" w:lineRule="atLeast"/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 и мои ровесники</w:t>
            </w:r>
            <w:r w:rsidRPr="00CC5EBA"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val="tt-RU" w:eastAsia="ru-RU"/>
              </w:rPr>
              <w:t xml:space="preserve"> </w:t>
            </w:r>
          </w:p>
        </w:tc>
        <w:tc>
          <w:tcPr>
            <w:tcW w:w="2835" w:type="dxa"/>
          </w:tcPr>
          <w:p w:rsidR="00F77A44" w:rsidRDefault="00CC5EBA" w:rsidP="00CC5EBA">
            <w:pPr>
              <w:tabs>
                <w:tab w:val="left" w:pos="993"/>
              </w:tabs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Уметь рассказать про первый день в школе. Разговор про расписание уроков, про любимые предметы, про оценки. Разговор про планирование своёго времени.Умение рассказывать про взгляды своих </w:t>
            </w:r>
          </w:p>
          <w:p w:rsidR="00F77A44" w:rsidRDefault="00F77A44" w:rsidP="00CC5EBA">
            <w:pPr>
              <w:tabs>
                <w:tab w:val="left" w:pos="993"/>
              </w:tabs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CC5EBA" w:rsidRPr="00CC5EBA" w:rsidRDefault="00CC5EBA" w:rsidP="00CC5EBA">
            <w:pPr>
              <w:tabs>
                <w:tab w:val="left" w:pos="993"/>
              </w:tabs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>одноклассников на учёбу.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F77A44" w:rsidRDefault="00CC5EBA" w:rsidP="00F77A44">
            <w:pPr>
              <w:snapToGrid w:val="0"/>
              <w:spacing w:line="100" w:lineRule="atLeast"/>
              <w:ind w:right="-143"/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lastRenderedPageBreak/>
              <w:t>Запоминание лексико-грамматического материала по тексту “Секреты общения”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Умение рассказывать про внешний вид и характер друзей. Уметь давать советы, умение выразить согласие и несогласие, используя лексико-грамматический материал из текста  “Правила вежливости”.. </w:t>
            </w:r>
          </w:p>
          <w:p w:rsidR="00F77A44" w:rsidRDefault="00F77A44" w:rsidP="00CC5EBA">
            <w:pPr>
              <w:snapToGrid w:val="0"/>
              <w:spacing w:line="100" w:lineRule="atLeast"/>
              <w:ind w:right="-143"/>
              <w:jc w:val="both"/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</w:pPr>
          </w:p>
          <w:p w:rsidR="00CC5EBA" w:rsidRPr="00CC5EBA" w:rsidRDefault="00CC5EBA" w:rsidP="00F77A44">
            <w:pPr>
              <w:snapToGrid w:val="0"/>
              <w:spacing w:line="100" w:lineRule="atLeast"/>
              <w:ind w:right="-143"/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lastRenderedPageBreak/>
              <w:t>Умение составлять и рассказывать небольшие рассказы из жизненных ситуаций.Уметь различать формы изъявительного наклонения,уметь распознать в предложениях временные формы причастия. Уметь составлять диалоги используя причастия при помощи схем. Уметь правильно употреблять  в речи определительные местоимения</w:t>
            </w:r>
          </w:p>
        </w:tc>
        <w:tc>
          <w:tcPr>
            <w:tcW w:w="3685" w:type="dxa"/>
            <w:vMerge/>
          </w:tcPr>
          <w:p w:rsidR="00CC5EBA" w:rsidRPr="00CC5EBA" w:rsidRDefault="00CC5EBA" w:rsidP="00CC5EBA">
            <w:pPr>
              <w:snapToGri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Arial" w:hAnsi="Times New Roman" w:cs="Times New Roman"/>
                <w:iCs/>
                <w:sz w:val="24"/>
                <w:szCs w:val="24"/>
                <w:lang w:bidi="en-US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5" w:type="dxa"/>
            <w:vMerge/>
          </w:tcPr>
          <w:p w:rsidR="00CC5EBA" w:rsidRPr="00CC5EBA" w:rsidRDefault="00CC5EBA" w:rsidP="00CC5EBA">
            <w:pPr>
              <w:snapToGrid w:val="0"/>
              <w:rPr>
                <w:rFonts w:ascii="Times New Roman" w:eastAsia="Arial" w:hAnsi="Times New Roman" w:cs="Times New Roman"/>
                <w:iCs/>
                <w:sz w:val="24"/>
                <w:szCs w:val="24"/>
                <w:lang w:val="tt-RU" w:bidi="en-US"/>
              </w:rPr>
            </w:pPr>
          </w:p>
        </w:tc>
      </w:tr>
      <w:tr w:rsidR="00CC5EBA" w:rsidRPr="00CC5EBA" w:rsidTr="006977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</w:tcPr>
          <w:p w:rsidR="00CC5EBA" w:rsidRPr="00CC5EBA" w:rsidRDefault="00CC5EBA" w:rsidP="00CC5EBA">
            <w:pPr>
              <w:snapToGrid w:val="0"/>
              <w:spacing w:line="100" w:lineRule="atLeast"/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Природа и человек</w:t>
            </w:r>
            <w:r w:rsidR="006977F9"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val="tt-RU" w:eastAsia="ru-RU"/>
              </w:rPr>
              <w:t xml:space="preserve"> </w:t>
            </w:r>
          </w:p>
        </w:tc>
        <w:tc>
          <w:tcPr>
            <w:tcW w:w="2835" w:type="dxa"/>
          </w:tcPr>
          <w:p w:rsidR="00CC5EBA" w:rsidRPr="00CC5EBA" w:rsidRDefault="00CC5EBA" w:rsidP="00CC5EBA">
            <w:pPr>
              <w:snapToGrid w:val="0"/>
              <w:spacing w:line="10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Разговор про понятие природа, экологические проблемы, про бережное отношение к природе. Уметь давать информацию про природу, про природные богатства.</w:t>
            </w:r>
          </w:p>
          <w:p w:rsidR="00CC5EBA" w:rsidRPr="00CC5EBA" w:rsidRDefault="00CC5EBA" w:rsidP="00CC5EBA">
            <w:pPr>
              <w:spacing w:line="10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CC5EBA" w:rsidRPr="00CC5EBA" w:rsidRDefault="00CC5EBA" w:rsidP="00CC5EBA">
            <w:pPr>
              <w:snapToGrid w:val="0"/>
              <w:spacing w:line="100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Уметь отвечать на вопро ”Что такое природа?”</w:t>
            </w:r>
            <w:r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Уметь правильно найти главные члены предложений, уметь  распространить нераспространённые предложения, уметь ставить знаки припинания. Используя желательное наклонения позвать в лес, на речку, призвать к чистоте природы. Используя сочинительные и противительные союзы, составить предложения про бережное отношение к природе, уметь пересказать. </w:t>
            </w:r>
          </w:p>
        </w:tc>
        <w:tc>
          <w:tcPr>
            <w:tcW w:w="3685" w:type="dxa"/>
            <w:vMerge/>
          </w:tcPr>
          <w:p w:rsidR="00CC5EBA" w:rsidRPr="00CC5EBA" w:rsidRDefault="00CC5EBA" w:rsidP="00CC5EBA">
            <w:pPr>
              <w:snapToGri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Arial" w:hAnsi="Times New Roman" w:cs="Times New Roman"/>
                <w:iCs/>
                <w:sz w:val="24"/>
                <w:szCs w:val="24"/>
                <w:lang w:bidi="en-US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5" w:type="dxa"/>
            <w:vMerge/>
          </w:tcPr>
          <w:p w:rsidR="00CC5EBA" w:rsidRPr="00CC5EBA" w:rsidRDefault="00CC5EBA" w:rsidP="00CC5EBA">
            <w:pPr>
              <w:snapToGrid w:val="0"/>
              <w:rPr>
                <w:rFonts w:ascii="Times New Roman" w:eastAsia="Arial" w:hAnsi="Times New Roman" w:cs="Times New Roman"/>
                <w:iCs/>
                <w:sz w:val="24"/>
                <w:szCs w:val="24"/>
                <w:lang w:val="tt-RU" w:bidi="en-US"/>
              </w:rPr>
            </w:pPr>
          </w:p>
        </w:tc>
      </w:tr>
      <w:tr w:rsidR="00CC5EBA" w:rsidRPr="00CC5EBA" w:rsidTr="006977F9"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</w:tcPr>
          <w:p w:rsidR="00CC5EBA" w:rsidRPr="00CC5EBA" w:rsidRDefault="00CC5EBA" w:rsidP="00CC5EBA">
            <w:pPr>
              <w:snapToGrid w:val="0"/>
              <w:spacing w:line="100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tt-RU" w:eastAsia="ru-RU"/>
              </w:rPr>
              <w:t>Родная земля- Татарстан  (11 ч)</w:t>
            </w:r>
          </w:p>
        </w:tc>
        <w:tc>
          <w:tcPr>
            <w:tcW w:w="2835" w:type="dxa"/>
          </w:tcPr>
          <w:p w:rsidR="00640103" w:rsidRDefault="00CC5EBA" w:rsidP="00CC5EBA">
            <w:pPr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Разговор про мир животных, птиц, про полезные ископаемые. Умение рассказывать про Казань, про новые изменения. Уметь называть музеев города Казани, про спортивные </w:t>
            </w:r>
          </w:p>
          <w:p w:rsidR="00640103" w:rsidRDefault="00640103" w:rsidP="00CC5EBA">
            <w:pPr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CC5EBA" w:rsidRPr="00CC5EBA" w:rsidRDefault="00CC5EBA" w:rsidP="00CC5EBA">
            <w:pPr>
              <w:snapToGrid w:val="0"/>
              <w:spacing w:line="10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 xml:space="preserve">сооружения, про знаменитых личностей. 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686" w:type="dxa"/>
          </w:tcPr>
          <w:p w:rsidR="00640103" w:rsidRDefault="00CC5EBA" w:rsidP="00CC5EBA">
            <w:pPr>
              <w:snapToGrid w:val="0"/>
              <w:spacing w:line="10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lastRenderedPageBreak/>
              <w:t>Правильное употребление склонение  имён  существительных по принадлежности, когда рассказываешь про природу Татарстана, про богатсва, про будущее.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Использование в предложениях послеложных </w:t>
            </w:r>
          </w:p>
          <w:p w:rsidR="00640103" w:rsidRDefault="00640103" w:rsidP="00CC5EBA">
            <w:pPr>
              <w:snapToGrid w:val="0"/>
              <w:spacing w:line="10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CC5EBA" w:rsidRPr="00CC5EBA" w:rsidRDefault="00CC5EBA" w:rsidP="00CC5EBA">
            <w:pPr>
              <w:snapToGrid w:val="0"/>
              <w:spacing w:line="100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lastRenderedPageBreak/>
              <w:t xml:space="preserve">слов. </w:t>
            </w:r>
            <w:r w:rsidRPr="00CC5EB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 w:eastAsia="ru-RU"/>
              </w:rPr>
              <w:t>Употребление информаций про спортивные сооружения Казани, про спортивные виды при составлении предложений, бесед, изходя из прочитанного текста..Правильное употребление распрастранённые и нераспространённые предложения в речи</w:t>
            </w:r>
          </w:p>
        </w:tc>
        <w:tc>
          <w:tcPr>
            <w:tcW w:w="3685" w:type="dxa"/>
            <w:vMerge/>
          </w:tcPr>
          <w:p w:rsidR="00CC5EBA" w:rsidRPr="00CC5EBA" w:rsidRDefault="00CC5EBA" w:rsidP="00CC5EBA">
            <w:pPr>
              <w:snapToGri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Arial" w:hAnsi="Times New Roman" w:cs="Times New Roman"/>
                <w:iCs/>
                <w:sz w:val="24"/>
                <w:szCs w:val="24"/>
                <w:lang w:bidi="en-US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5" w:type="dxa"/>
            <w:vMerge/>
          </w:tcPr>
          <w:p w:rsidR="00CC5EBA" w:rsidRPr="00CC5EBA" w:rsidRDefault="00CC5EBA" w:rsidP="00CC5EBA">
            <w:pPr>
              <w:snapToGrid w:val="0"/>
              <w:rPr>
                <w:rFonts w:ascii="Times New Roman" w:eastAsia="Arial" w:hAnsi="Times New Roman" w:cs="Times New Roman"/>
                <w:iCs/>
                <w:sz w:val="24"/>
                <w:szCs w:val="24"/>
                <w:lang w:val="tt-RU" w:bidi="en-US"/>
              </w:rPr>
            </w:pPr>
          </w:p>
        </w:tc>
      </w:tr>
    </w:tbl>
    <w:p w:rsidR="00021A9E" w:rsidRPr="00CC5EBA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021A9E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F77A44" w:rsidRDefault="00F77A44" w:rsidP="00640103">
      <w:pPr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640103" w:rsidRDefault="00640103" w:rsidP="00640103">
      <w:pPr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640103" w:rsidRDefault="00640103" w:rsidP="00640103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977F9" w:rsidRPr="00640103" w:rsidRDefault="006977F9" w:rsidP="006977F9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9 класс</w:t>
      </w:r>
    </w:p>
    <w:tbl>
      <w:tblPr>
        <w:tblStyle w:val="4"/>
        <w:tblW w:w="15451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2268"/>
        <w:gridCol w:w="3402"/>
        <w:gridCol w:w="3602"/>
        <w:gridCol w:w="3486"/>
        <w:gridCol w:w="2693"/>
      </w:tblGrid>
      <w:tr w:rsidR="006977F9" w:rsidRPr="00CC5EBA" w:rsidTr="003E3AC3">
        <w:tc>
          <w:tcPr>
            <w:tcW w:w="2268" w:type="dxa"/>
            <w:vMerge w:val="restart"/>
          </w:tcPr>
          <w:p w:rsidR="006977F9" w:rsidRPr="00CC5EBA" w:rsidRDefault="006977F9" w:rsidP="006977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7004" w:type="dxa"/>
            <w:gridSpan w:val="2"/>
          </w:tcPr>
          <w:p w:rsidR="006977F9" w:rsidRPr="00CC5EBA" w:rsidRDefault="006977F9" w:rsidP="00272735">
            <w:pPr>
              <w:tabs>
                <w:tab w:val="left" w:pos="1934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Предметные  результаты</w:t>
            </w:r>
          </w:p>
        </w:tc>
        <w:tc>
          <w:tcPr>
            <w:tcW w:w="3486" w:type="dxa"/>
            <w:vMerge w:val="restart"/>
          </w:tcPr>
          <w:p w:rsidR="006977F9" w:rsidRPr="00CC5EBA" w:rsidRDefault="006977F9" w:rsidP="006977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Метапредмет результаты</w:t>
            </w:r>
          </w:p>
        </w:tc>
        <w:tc>
          <w:tcPr>
            <w:tcW w:w="2693" w:type="dxa"/>
            <w:vMerge w:val="restart"/>
          </w:tcPr>
          <w:p w:rsidR="006977F9" w:rsidRPr="00CC5EBA" w:rsidRDefault="006977F9" w:rsidP="006977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Личные результаты</w:t>
            </w:r>
          </w:p>
        </w:tc>
      </w:tr>
      <w:tr w:rsidR="006977F9" w:rsidRPr="00CC5EBA" w:rsidTr="003E3AC3">
        <w:tc>
          <w:tcPr>
            <w:tcW w:w="2268" w:type="dxa"/>
            <w:vMerge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6977F9" w:rsidRPr="00CC5EBA" w:rsidRDefault="006977F9" w:rsidP="006977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Ученик научится</w:t>
            </w:r>
          </w:p>
        </w:tc>
        <w:tc>
          <w:tcPr>
            <w:tcW w:w="3602" w:type="dxa"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Ученик получит возможность </w:t>
            </w:r>
            <w:r w:rsidR="0093287E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</w:t>
            </w: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учиться</w:t>
            </w:r>
          </w:p>
        </w:tc>
        <w:tc>
          <w:tcPr>
            <w:tcW w:w="3486" w:type="dxa"/>
            <w:vMerge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vMerge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77F9" w:rsidRPr="00CC5EBA" w:rsidTr="003E3AC3">
        <w:tc>
          <w:tcPr>
            <w:tcW w:w="2268" w:type="dxa"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</w:rPr>
              <w:t>Мы живем в Татарстане.</w:t>
            </w:r>
          </w:p>
        </w:tc>
        <w:tc>
          <w:tcPr>
            <w:tcW w:w="3402" w:type="dxa"/>
          </w:tcPr>
          <w:p w:rsidR="006977F9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Рассказывать о географии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, города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х, реках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Татарстана. Народы, живущие в Татарстане. Природа Татарстана. Природные ресурсы Татарстана. Экономическое развитие Татарстана. Известные деятели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культуры и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искусства. Александр Ключарев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известный татарский композитор. Известный художник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Харис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Якупов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6977F9" w:rsidRPr="00CC5EBA" w:rsidRDefault="006977F9" w:rsidP="006401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ассказ по картине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Хариса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Якупова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proofErr w:type="spellStart"/>
            <w:r w:rsidR="004A2C50">
              <w:rPr>
                <w:rFonts w:ascii="Times New Roman" w:hAnsi="Times New Roman" w:cs="Times New Roman"/>
                <w:sz w:val="24"/>
                <w:szCs w:val="24"/>
              </w:rPr>
              <w:t>еред</w:t>
            </w:r>
            <w:proofErr w:type="spellEnd"/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судом». К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омпозитор София Губайдуллина. Татарский театр. Газеты и журналы, 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издающиеся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в Татарстане. 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зафет. Главные и второстепенные члены предложения.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Сложные предложения. Сочинительные и подчинительные союзы.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Союзные и бессоюзные предложения. Повторение 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>словосочетаний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прилагатель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ное</w:t>
            </w:r>
            <w:proofErr w:type="spellEnd"/>
            <w:proofErr w:type="gram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+ существительное.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Аналитические и синтетические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виды связи</w:t>
            </w:r>
            <w:r w:rsidR="0064010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602" w:type="dxa"/>
          </w:tcPr>
          <w:p w:rsidR="006977F9" w:rsidRPr="00CC5EBA" w:rsidRDefault="006977F9" w:rsidP="009328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Предоставл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ять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о Татарстане: описание площади, природы, городов республики Татарстан, проживающих в нем национальностей, символов государства Татарстан, их авторов. Посещение президентом Республики Татарстан Р. Н.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Миннихановым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ОАО "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Татнефтехиминвест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-холдинг". Рассказ о творчестве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Хариса</w:t>
            </w:r>
            <w:proofErr w:type="spellEnd"/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Якупова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Беседа о представителях татарской музыки: Александре Ключареве, Софии Губайдуллиной,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Салихе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Сайдашеве. 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 xml:space="preserve">Рассказать о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возникновении татарского театрального искусства. Обсуждение роли театра в нашей жизни. </w:t>
            </w:r>
            <w:r w:rsidR="004A2C50">
              <w:rPr>
                <w:rFonts w:ascii="Times New Roman" w:hAnsi="Times New Roman" w:cs="Times New Roman"/>
                <w:sz w:val="24"/>
                <w:szCs w:val="24"/>
              </w:rPr>
              <w:t>Газеты и журналы, издающиеся в Татарстане.</w:t>
            </w:r>
          </w:p>
        </w:tc>
        <w:tc>
          <w:tcPr>
            <w:tcW w:w="3486" w:type="dxa"/>
          </w:tcPr>
          <w:p w:rsidR="004A2C50" w:rsidRDefault="004A2C50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Выделяет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проблему, определяет ее пути решения, самостоятельно решает выделенную проблему, рефлексирует, адекватно оценивает свою работу: анализирует имеющийся результат знаний, планирует будущий результат; </w:t>
            </w:r>
          </w:p>
          <w:p w:rsidR="006977F9" w:rsidRPr="00CC5EBA" w:rsidRDefault="004A2C50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приравнивает свои проблемы, определяет основную проблему; ставит цели деятельности на основе определенной проблемы, определяет возможные пути решения.</w:t>
            </w:r>
          </w:p>
          <w:p w:rsidR="006977F9" w:rsidRPr="00CC5EBA" w:rsidRDefault="004A2C50" w:rsidP="006401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мение самостоятельно планировать пути достижения цели, а также альтернативные пути: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плана решения проблемы; определение потенциальных трудностей, возникающих при решении учебных и познавательных задач, выявление мер по их устранению; определение условий решения </w:t>
            </w:r>
            <w:r w:rsidR="00640103">
              <w:rPr>
                <w:rFonts w:ascii="Times New Roman" w:hAnsi="Times New Roman" w:cs="Times New Roman"/>
                <w:sz w:val="24"/>
                <w:szCs w:val="24"/>
              </w:rPr>
              <w:t>учебных и познавательных задач.</w:t>
            </w:r>
          </w:p>
        </w:tc>
        <w:tc>
          <w:tcPr>
            <w:tcW w:w="2693" w:type="dxa"/>
          </w:tcPr>
          <w:p w:rsidR="006977F9" w:rsidRPr="00CC5EBA" w:rsidRDefault="0064010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осхищение красотой природы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родного края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, воспитание любви к Родине,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воспитание бережного отношения к природе,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укрепление правил поведения на природе</w:t>
            </w:r>
          </w:p>
        </w:tc>
      </w:tr>
      <w:tr w:rsidR="006977F9" w:rsidRPr="00CC5EBA" w:rsidTr="003E3AC3">
        <w:tc>
          <w:tcPr>
            <w:tcW w:w="2268" w:type="dxa"/>
          </w:tcPr>
          <w:p w:rsidR="00F77A44" w:rsidRDefault="00F77A44" w:rsidP="006977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977F9" w:rsidRPr="00CC5EBA" w:rsidRDefault="006977F9" w:rsidP="006977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</w:rPr>
              <w:t>Выбор профессии</w:t>
            </w:r>
            <w:r w:rsidR="004A2C50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F77A44" w:rsidRDefault="00F77A44" w:rsidP="009328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7A44" w:rsidRDefault="006977F9" w:rsidP="009328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Словообразовательные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аффиксы.  Кон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струкции </w:t>
            </w:r>
            <w:r w:rsidR="0093287E"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инженер</w:t>
            </w:r>
            <w:r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булып</w:t>
            </w:r>
            <w:proofErr w:type="spellEnd"/>
            <w:r w:rsidR="0093287E"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эшли</w:t>
            </w:r>
            <w:proofErr w:type="spellEnd"/>
            <w:r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Виды придаточных предложений.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Придаточное</w:t>
            </w:r>
            <w:proofErr w:type="gramEnd"/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подлежащное и виды связи. Разговор о любимой профессии. Придаточное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сказуемное</w:t>
            </w:r>
            <w:proofErr w:type="spellEnd"/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предложение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аналитическая форма. Выбор профессии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-о</w:t>
            </w:r>
            <w:proofErr w:type="gram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ветственная работа. Аналитически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и  синтетические придаточные предложения,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виды их связи.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Какие профессии востребованы?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Аналитические и синтетические виды придаточного дополнительного предложения. Повторение обстоятельства.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Глагол условного наклонения.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Языковые упражнения 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по стихотворению Р. Валеевой «</w:t>
            </w:r>
            <w:proofErr w:type="spellStart"/>
            <w:r w:rsidR="0093287E">
              <w:rPr>
                <w:rFonts w:ascii="Times New Roman" w:hAnsi="Times New Roman" w:cs="Times New Roman"/>
                <w:sz w:val="24"/>
                <w:szCs w:val="24"/>
              </w:rPr>
              <w:t>Гу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мер</w:t>
            </w:r>
            <w:proofErr w:type="spellEnd"/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и профессии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». 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>Сложноп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одчиненные предл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ожения с </w:t>
            </w:r>
            <w:proofErr w:type="gramStart"/>
            <w:r w:rsidR="0093287E">
              <w:rPr>
                <w:rFonts w:ascii="Times New Roman" w:hAnsi="Times New Roman" w:cs="Times New Roman"/>
                <w:sz w:val="24"/>
                <w:szCs w:val="24"/>
              </w:rPr>
              <w:t>придаточными</w:t>
            </w:r>
            <w:proofErr w:type="gramEnd"/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времени,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их аналитические и синтетические виды.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Разрешенные виды услуг для подростков.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Повторение времен изъявительного наклонения. Разговор о профессии учителя.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падежей.  Сочинительные и </w:t>
            </w:r>
          </w:p>
          <w:p w:rsidR="00F77A44" w:rsidRDefault="00F77A44" w:rsidP="0093287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F9" w:rsidRPr="00CC5EBA" w:rsidRDefault="00F77A44" w:rsidP="0093287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подчинительные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союзы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(повторение).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Сложноп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одчиненные предложения с </w:t>
            </w:r>
            <w:proofErr w:type="gram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придаточными</w:t>
            </w:r>
            <w:proofErr w:type="gram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места и их аналитические и синтетические виды.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Отрывок из произведения Г. </w:t>
            </w:r>
            <w:proofErr w:type="spell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Абсалямова</w:t>
            </w:r>
            <w:proofErr w:type="spell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«Белые цветы», характерные черты для профессии врача.</w:t>
            </w:r>
            <w:r w:rsidR="0093287E">
              <w:rPr>
                <w:rFonts w:ascii="Times New Roman" w:hAnsi="Times New Roman" w:cs="Times New Roman"/>
                <w:sz w:val="24"/>
                <w:szCs w:val="24"/>
              </w:rPr>
              <w:t xml:space="preserve"> Сложноп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одчиненные предложения с </w:t>
            </w:r>
            <w:proofErr w:type="gram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придаточными</w:t>
            </w:r>
            <w:proofErr w:type="gram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цели и их аналитические и синтетические виды. Уважение к человеку труда. Послелог </w:t>
            </w:r>
            <w:r w:rsidR="006977F9"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после.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Бережное отношение к хлебу. </w:t>
            </w:r>
          </w:p>
        </w:tc>
        <w:tc>
          <w:tcPr>
            <w:tcW w:w="3602" w:type="dxa"/>
          </w:tcPr>
          <w:p w:rsidR="00F77A44" w:rsidRDefault="00F77A44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F9" w:rsidRPr="00CC5EBA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Беседа о труде различных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профессий, востребованных профессиях на рынке труда. Разговор о сроках трудоустройства подростков, о видах разрешенных услуг. Беседа об условиях выбора успешной профессии. Обсуждение профессий членов семьи, качеств, присущих разным профессиям. Защита понравившейся профессии. Предоставление информации о колледжах, техникумах, профессиях, особенностях обучения в регионе своего проживания.</w:t>
            </w:r>
          </w:p>
        </w:tc>
        <w:tc>
          <w:tcPr>
            <w:tcW w:w="3486" w:type="dxa"/>
          </w:tcPr>
          <w:p w:rsidR="00F77A44" w:rsidRDefault="00F77A44" w:rsidP="00153133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F9" w:rsidRPr="00CC5EBA" w:rsidRDefault="0093287E" w:rsidP="00153133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-О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существлять контроль за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своей деятельностью в процессе достижения результата: совместно с педагогом и сверстниками оценивать учебную деятельность и определять критерии ожидаемых результатов; оценивать свою деятельность и систематизировать критерии ожидаемых результат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>ов; в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ыбирать инструменты оценки своей деятельности,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осуществлять самоконтроль своей деятельности в рамках предложенных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условий и требований; выявлять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причины, по которым ожидаемый результат не может быть достигну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>т;</w:t>
            </w:r>
            <w:proofErr w:type="gramEnd"/>
          </w:p>
          <w:p w:rsidR="006977F9" w:rsidRPr="00CC5EBA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правильность учебных вопросов, свои возможности при их решении: определять правильность критериев оценки учебных вопросов; различать в зависимости от цели, результатов и методов действий, свободно применять разработанные критерии оценки и самооценки; оценивать продукт своей деятельности в соответствии с целями деятельности, заданными или самостоятельно установленными критериями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F77A44" w:rsidRDefault="00F77A44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F9" w:rsidRPr="00CC5EBA" w:rsidRDefault="00640103" w:rsidP="006401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оспитывать чувство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ответственности за труд,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572B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ува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жение к труду </w:t>
            </w:r>
          </w:p>
        </w:tc>
      </w:tr>
      <w:tr w:rsidR="006977F9" w:rsidRPr="00CC5EBA" w:rsidTr="003E3AC3">
        <w:tc>
          <w:tcPr>
            <w:tcW w:w="2268" w:type="dxa"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Здоровье - большое богатство.</w:t>
            </w:r>
          </w:p>
        </w:tc>
        <w:tc>
          <w:tcPr>
            <w:tcW w:w="3402" w:type="dxa"/>
          </w:tcPr>
          <w:p w:rsidR="006977F9" w:rsidRPr="00CC5EBA" w:rsidRDefault="006977F9" w:rsidP="00153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Инфинитив,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положительная и отрицательная форма глагола.</w:t>
            </w:r>
            <w:r w:rsidR="0015313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Правила здорового образа жизни.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Склонение имен существительных по падежам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Вред курения. Вред алкогольных напитков. </w:t>
            </w:r>
            <w:r w:rsidRPr="00153133">
              <w:rPr>
                <w:rFonts w:ascii="Times New Roman" w:hAnsi="Times New Roman" w:cs="Times New Roman"/>
                <w:i/>
                <w:sz w:val="24"/>
                <w:szCs w:val="24"/>
              </w:rPr>
              <w:t>Хочу пойти, хочу работать (не хочется)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формы выражения желания. Наркотик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белая смерть. Зависимость от гаджетов. Проектная работа на тему</w:t>
            </w:r>
            <w:r w:rsidR="00153133">
              <w:rPr>
                <w:rFonts w:ascii="Times New Roman" w:hAnsi="Times New Roman" w:cs="Times New Roman"/>
                <w:sz w:val="24"/>
                <w:szCs w:val="24"/>
              </w:rPr>
              <w:t xml:space="preserve"> «Здоровый образ жизни»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3602" w:type="dxa"/>
          </w:tcPr>
          <w:p w:rsidR="006977F9" w:rsidRPr="00CC5EBA" w:rsidRDefault="00153133" w:rsidP="00153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Правила здорового образа жизни, меры, необходимые для сохранения здоровья, занятия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спортом. Рассказать о вредных привычках, способах их пред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отвращения, избавиться от них. Б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еседа по проблеме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Жизнь вне вредных привычек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это современная жизнь?»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. Разговор о сотовом телефоне, использовании плееров, компьютерных играх, их зависимости</w:t>
            </w:r>
          </w:p>
        </w:tc>
        <w:tc>
          <w:tcPr>
            <w:tcW w:w="3486" w:type="dxa"/>
          </w:tcPr>
          <w:p w:rsidR="00153133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Знание основ самоконтроля, умение осознанно выбирать решение в учебном и познавательном процессе: контролировать, анализировать свою, чужую учебную и познавательную деятельность в процессе проверки друг друга; сравнивать ожидаемые результаты в индивидуальной образовательной деятельности с реальными результатами, делать выводы; </w:t>
            </w:r>
          </w:p>
          <w:p w:rsidR="00153133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уметь принимать решения в учебных ситуациях и чувствовать ответственность; </w:t>
            </w:r>
          </w:p>
          <w:p w:rsidR="00F77A44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выявлять причины своего успеха или неудачи, находить выход </w:t>
            </w:r>
            <w:proofErr w:type="gram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77A44" w:rsidRDefault="00F77A44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F9" w:rsidRPr="00CC5EBA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неудачных ситуаций;</w:t>
            </w:r>
          </w:p>
          <w:p w:rsidR="00153133" w:rsidRDefault="00153133" w:rsidP="00153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аналогии, 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елать правильные выводы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6977F9" w:rsidRPr="00CC5EBA" w:rsidRDefault="00153133" w:rsidP="00153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найти два или несколько предметов, общий признак явления, объяснить их сходство; объединить предмет и явления по отдельным признакам, сопоставить, классифициро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вать, обобщить факты и явления.</w:t>
            </w:r>
          </w:p>
        </w:tc>
        <w:tc>
          <w:tcPr>
            <w:tcW w:w="2693" w:type="dxa"/>
          </w:tcPr>
          <w:p w:rsidR="006977F9" w:rsidRPr="00CC5EBA" w:rsidRDefault="0015313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чувства </w:t>
            </w:r>
            <w:proofErr w:type="gram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заботы </w:t>
            </w:r>
            <w:r w:rsidR="006401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по отношению</w:t>
            </w:r>
            <w:proofErr w:type="gram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к другим</w:t>
            </w:r>
            <w:r w:rsidR="002727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77A44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Ориентироваться в </w:t>
            </w:r>
          </w:p>
          <w:p w:rsidR="00640103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нравственных </w:t>
            </w:r>
            <w:proofErr w:type="gram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правилах</w:t>
            </w:r>
            <w:proofErr w:type="gram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, понимать обязательность их выполнения. </w:t>
            </w:r>
          </w:p>
          <w:p w:rsidR="006977F9" w:rsidRPr="00CC5EBA" w:rsidRDefault="00640103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давать с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оветы своим сверстникам, опираясь на нравственные правила.</w:t>
            </w:r>
          </w:p>
        </w:tc>
      </w:tr>
      <w:tr w:rsidR="006977F9" w:rsidRPr="00CC5EBA" w:rsidTr="003E3AC3">
        <w:tc>
          <w:tcPr>
            <w:tcW w:w="2268" w:type="dxa"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Никто не забыт, ничто не забыто.</w:t>
            </w:r>
          </w:p>
        </w:tc>
        <w:tc>
          <w:tcPr>
            <w:tcW w:w="3402" w:type="dxa"/>
          </w:tcPr>
          <w:p w:rsidR="006977F9" w:rsidRPr="00CC5EBA" w:rsidRDefault="006977F9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Первый Герой Советского Союза Никита Кайманов. Сбор дополнительной информации о Великой Отечественной войне. Спряжение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глагола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условного наклонения по лицам и числам. Лексико-грамматический материал по отрывку из роман</w:t>
            </w:r>
            <w:r w:rsidR="00272735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proofErr w:type="spellStart"/>
            <w:r w:rsidR="00272735">
              <w:rPr>
                <w:rFonts w:ascii="Times New Roman" w:hAnsi="Times New Roman" w:cs="Times New Roman"/>
                <w:sz w:val="24"/>
                <w:szCs w:val="24"/>
              </w:rPr>
              <w:t>Шайхи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Маннура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«Муса». Дружеские отношения между Андре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Тиммермансом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и Мусой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Джалилем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Кто </w:t>
            </w:r>
            <w:proofErr w:type="gram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такие</w:t>
            </w:r>
            <w:proofErr w:type="gram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джалильцы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? Творческая работа по теме (реферат, презентация, проектная работа и др.). Летчик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Магуба</w:t>
            </w:r>
            <w:proofErr w:type="spellEnd"/>
            <w:r w:rsidR="002727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72735">
              <w:rPr>
                <w:rFonts w:ascii="Times New Roman" w:hAnsi="Times New Roman" w:cs="Times New Roman"/>
                <w:sz w:val="24"/>
                <w:szCs w:val="24"/>
              </w:rPr>
              <w:t>Сыртланова</w:t>
            </w:r>
            <w:proofErr w:type="spellEnd"/>
            <w:r w:rsidR="0027273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Герой Советского Союза </w:t>
            </w:r>
            <w:r w:rsidR="00272735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Газинур</w:t>
            </w:r>
            <w:proofErr w:type="spellEnd"/>
            <w:r w:rsidR="0027273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Гафиятуллин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Произведения русских писателей о Великой Отечественной войне. </w:t>
            </w:r>
          </w:p>
        </w:tc>
        <w:tc>
          <w:tcPr>
            <w:tcW w:w="3602" w:type="dxa"/>
          </w:tcPr>
          <w:p w:rsidR="006977F9" w:rsidRPr="00CC5EBA" w:rsidRDefault="00272735" w:rsidP="002727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Дать информацию о Великой Отечественной войне;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9 Мая – День Победы. Беседа о Героях Советск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ого Союза: Мусе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Джалиле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джалилов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цах</w:t>
            </w:r>
            <w:proofErr w:type="spell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Магубе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Сыртлановой</w:t>
            </w:r>
            <w:proofErr w:type="spell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Газинуре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Гафиятуллине</w:t>
            </w:r>
            <w:proofErr w:type="spellEnd"/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о ветеранах Великой Отечественной войны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86" w:type="dxa"/>
          </w:tcPr>
          <w:p w:rsidR="006977F9" w:rsidRPr="00CC5EBA" w:rsidRDefault="00272735" w:rsidP="006977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Найти в тексте запрашиваемую информацию, соответствующую целям своей деятельности; ориентироваться в содержани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текста, понимать смысл текста;</w:t>
            </w:r>
          </w:p>
          <w:p w:rsidR="006977F9" w:rsidRPr="00CC5EBA" w:rsidRDefault="00272735" w:rsidP="00272735">
            <w:pPr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азвитие мотивации способности активно использовать словари, другие поисковые схемы: определение нео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бходимых важных поисковых слов;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взаимодействие с электронными поисковыми системами; сопоставление результа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 поиска в своей деятельности;</w:t>
            </w:r>
          </w:p>
          <w:p w:rsidR="006977F9" w:rsidRPr="00CC5EBA" w:rsidRDefault="00272735" w:rsidP="002727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>аргументировать свое мнение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6977F9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выполнять определенную роль в совместной деятельности; понимать и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спринимать позицию собеседника.</w:t>
            </w:r>
          </w:p>
        </w:tc>
        <w:tc>
          <w:tcPr>
            <w:tcW w:w="2693" w:type="dxa"/>
          </w:tcPr>
          <w:p w:rsidR="006977F9" w:rsidRDefault="006977F9" w:rsidP="0064010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40103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Воспитание    </w:t>
            </w:r>
            <w:r w:rsidR="00640103">
              <w:rPr>
                <w:rFonts w:ascii="Times New Roman" w:eastAsia="Calibri" w:hAnsi="Times New Roman" w:cs="Times New Roman"/>
                <w:sz w:val="24"/>
                <w:szCs w:val="24"/>
              </w:rPr>
              <w:t>чувства</w:t>
            </w:r>
            <w:r w:rsidR="00640103"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пат</w:t>
            </w:r>
            <w:r w:rsidR="00640103">
              <w:rPr>
                <w:rFonts w:ascii="Times New Roman" w:eastAsia="Calibri" w:hAnsi="Times New Roman" w:cs="Times New Roman"/>
                <w:sz w:val="24"/>
                <w:szCs w:val="24"/>
              </w:rPr>
              <w:t>риотизма, уважения к Отечеству.</w:t>
            </w:r>
          </w:p>
          <w:p w:rsidR="00640103" w:rsidRPr="00CC5EBA" w:rsidRDefault="00640103" w:rsidP="006401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С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t>формировать интерес к историческому прошлому,</w:t>
            </w:r>
            <w:r w:rsidRPr="00C572B9"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>историческим судьбам всего человечества</w:t>
            </w:r>
          </w:p>
        </w:tc>
      </w:tr>
    </w:tbl>
    <w:p w:rsidR="00F77A44" w:rsidRDefault="00F77A44" w:rsidP="003E3AC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p w:rsidR="00B16CB3" w:rsidRDefault="00B16CB3" w:rsidP="00B16CB3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val="tt-RU" w:eastAsia="ru-RU"/>
        </w:rPr>
      </w:pPr>
    </w:p>
    <w:p w:rsidR="00021A9E" w:rsidRPr="00F77A44" w:rsidRDefault="00021A9E" w:rsidP="00B16CB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tt-RU" w:eastAsia="ru-RU"/>
        </w:rPr>
      </w:pPr>
      <w:r w:rsidRPr="00F77A44">
        <w:rPr>
          <w:rFonts w:ascii="Times New Roman" w:eastAsia="Calibri" w:hAnsi="Times New Roman" w:cs="Times New Roman"/>
          <w:b/>
          <w:sz w:val="28"/>
          <w:szCs w:val="28"/>
          <w:lang w:val="tt-RU" w:eastAsia="ru-RU"/>
        </w:rPr>
        <w:t>Содержание учебного предмета</w:t>
      </w:r>
    </w:p>
    <w:p w:rsidR="006D1D80" w:rsidRDefault="006D1D80" w:rsidP="00B16CB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</w:pPr>
    </w:p>
    <w:p w:rsidR="00021A9E" w:rsidRPr="00640103" w:rsidRDefault="00021A9E" w:rsidP="00B16CB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</w:pPr>
      <w:r w:rsidRPr="00640103">
        <w:rPr>
          <w:rFonts w:ascii="Times New Roman" w:eastAsia="Calibri" w:hAnsi="Times New Roman" w:cs="Times New Roman"/>
          <w:b/>
          <w:sz w:val="28"/>
          <w:szCs w:val="24"/>
          <w:lang w:val="tt-RU" w:eastAsia="ru-RU"/>
        </w:rPr>
        <w:lastRenderedPageBreak/>
        <w:t>5 класс</w:t>
      </w:r>
    </w:p>
    <w:p w:rsidR="00021A9E" w:rsidRPr="00021A9E" w:rsidRDefault="00021A9E" w:rsidP="00021A9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 w:eastAsia="ru-RU"/>
        </w:rPr>
      </w:pPr>
    </w:p>
    <w:tbl>
      <w:tblPr>
        <w:tblW w:w="4602" w:type="pct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6"/>
        <w:gridCol w:w="10913"/>
        <w:gridCol w:w="1472"/>
      </w:tblGrid>
      <w:tr w:rsidR="00021A9E" w:rsidRPr="00021A9E" w:rsidTr="00D65145">
        <w:tc>
          <w:tcPr>
            <w:tcW w:w="691" w:type="pct"/>
          </w:tcPr>
          <w:p w:rsidR="00021A9E" w:rsidRPr="00021A9E" w:rsidRDefault="00021A9E" w:rsidP="00021A9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Название раздела</w:t>
            </w:r>
          </w:p>
        </w:tc>
        <w:tc>
          <w:tcPr>
            <w:tcW w:w="3797" w:type="pct"/>
          </w:tcPr>
          <w:p w:rsidR="00021A9E" w:rsidRPr="00021A9E" w:rsidRDefault="00021A9E" w:rsidP="00021A9E">
            <w:pPr>
              <w:tabs>
                <w:tab w:val="left" w:pos="3329"/>
                <w:tab w:val="center" w:pos="563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ab/>
            </w:r>
            <w:r w:rsidRPr="00021A9E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ab/>
              <w:t>Краткое содержание</w:t>
            </w:r>
          </w:p>
        </w:tc>
        <w:tc>
          <w:tcPr>
            <w:tcW w:w="512" w:type="pct"/>
          </w:tcPr>
          <w:p w:rsidR="00021A9E" w:rsidRPr="00021A9E" w:rsidRDefault="00D65145" w:rsidP="00021A9E">
            <w:pPr>
              <w:tabs>
                <w:tab w:val="left" w:pos="3329"/>
                <w:tab w:val="center" w:pos="5632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Кол-</w:t>
            </w:r>
            <w:r w:rsidR="00021A9E" w:rsidRPr="00021A9E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во часов</w:t>
            </w:r>
          </w:p>
        </w:tc>
      </w:tr>
      <w:tr w:rsidR="00021A9E" w:rsidRPr="00021A9E" w:rsidTr="00D65145">
        <w:tblPrEx>
          <w:tblLook w:val="0000" w:firstRow="0" w:lastRow="0" w:firstColumn="0" w:lastColumn="0" w:noHBand="0" w:noVBand="0"/>
        </w:tblPrEx>
        <w:trPr>
          <w:trHeight w:val="144"/>
        </w:trPr>
        <w:tc>
          <w:tcPr>
            <w:tcW w:w="691" w:type="pct"/>
          </w:tcPr>
          <w:p w:rsidR="00021A9E" w:rsidRPr="00272735" w:rsidRDefault="00021A9E" w:rsidP="00021A9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72735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Мы в школе.</w:t>
            </w:r>
          </w:p>
        </w:tc>
        <w:tc>
          <w:tcPr>
            <w:tcW w:w="3797" w:type="pct"/>
          </w:tcPr>
          <w:p w:rsidR="00B16CB3" w:rsidRPr="00B16CB3" w:rsidRDefault="00021A9E" w:rsidP="00B16CB3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Умение сообщать о наличии, отсутствии, количестве, необходимости учеб</w:t>
            </w:r>
            <w:r w:rsidR="0027273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ных пособий (вопрос), задавать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вопросы, предлагать товарищу. </w:t>
            </w:r>
            <w:r w:rsidR="0027273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Р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ассказать о празднике знаний. Умение рассказывать по расписанию  уроков что ты проделал, </w:t>
            </w:r>
            <w:r w:rsidR="0027273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сообщить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причину подготовки или неп</w:t>
            </w:r>
            <w:r w:rsidR="0027273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дготовки домашних работ, давать советы об учебных пособиях, их сохранении, запрашивать у библиотекаря необходимые книги.</w:t>
            </w:r>
            <w:r w:rsidR="00B16CB3" w:rsidRPr="009B3B1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Склонение имен существительных по падежам.</w:t>
            </w:r>
            <w:r w:rsidR="00B16CB3">
              <w:t xml:space="preserve"> </w:t>
            </w:r>
            <w:r w:rsidR="00B16CB3" w:rsidRPr="00B16CB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Глаголы повелительного наклонения.</w:t>
            </w:r>
          </w:p>
          <w:p w:rsidR="00B16CB3" w:rsidRPr="00B16CB3" w:rsidRDefault="00B16CB3" w:rsidP="00B16CB3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B16CB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Спряжение глаголов повелительног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о наклонения по лицам и числам.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tt-RU"/>
              </w:rPr>
              <w:t xml:space="preserve"> </w:t>
            </w:r>
            <w:r w:rsidRPr="00B16CB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Формы просьбы.</w:t>
            </w:r>
          </w:p>
          <w:p w:rsidR="00021A9E" w:rsidRPr="00021A9E" w:rsidRDefault="00B16CB3" w:rsidP="00B16CB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B16CB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Способы образования имен существительных.</w:t>
            </w:r>
          </w:p>
        </w:tc>
        <w:tc>
          <w:tcPr>
            <w:tcW w:w="512" w:type="pct"/>
            <w:shd w:val="clear" w:color="auto" w:fill="auto"/>
          </w:tcPr>
          <w:p w:rsidR="00021A9E" w:rsidRPr="00021A9E" w:rsidRDefault="00682A3D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16</w:t>
            </w:r>
          </w:p>
        </w:tc>
      </w:tr>
      <w:tr w:rsidR="00021A9E" w:rsidRPr="00021A9E" w:rsidTr="00D65145">
        <w:tblPrEx>
          <w:tblLook w:val="0000" w:firstRow="0" w:lastRow="0" w:firstColumn="0" w:lastColumn="0" w:noHBand="0" w:noVBand="0"/>
        </w:tblPrEx>
        <w:trPr>
          <w:trHeight w:val="131"/>
        </w:trPr>
        <w:tc>
          <w:tcPr>
            <w:tcW w:w="691" w:type="pct"/>
          </w:tcPr>
          <w:p w:rsidR="00021A9E" w:rsidRPr="00272735" w:rsidRDefault="00021A9E" w:rsidP="00021A9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72735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Я-помощник дома.</w:t>
            </w:r>
          </w:p>
        </w:tc>
        <w:tc>
          <w:tcPr>
            <w:tcW w:w="3797" w:type="pct"/>
          </w:tcPr>
          <w:p w:rsidR="00021A9E" w:rsidRPr="00021A9E" w:rsidRDefault="00021A9E" w:rsidP="00B16CB3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Домашние дела.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Лексика на тему 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“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Мой утренний режим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”.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Определённое прошедшее время 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глагола. Развитие речи по теме “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Я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-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помощник дом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а”. Режим дня.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Инфинитив. Умение хвалить, советовать, оценивать, поручить дела. 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Послелог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өчен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/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для.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пряжение глаголов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B16CB3"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прошедшего определённого времени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по числам и лицам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. Прошедшее неопределенное время глагола. Лексико-грамматический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материал рассказа “Два пирожных”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. Оценка образов.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Формы похвалы.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Вводные слова.</w:t>
            </w:r>
            <w:r w:rsidR="00B16CB3" w:rsidRPr="009B3B1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 Инфинитив</w:t>
            </w:r>
            <w:r w:rsidR="00B16CB3" w:rsidRPr="009B3B14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 </w:t>
            </w:r>
            <w:r w:rsidR="00B16CB3" w:rsidRPr="009B3B14">
              <w:rPr>
                <w:rFonts w:ascii="Times New Roman" w:eastAsia="Calibri" w:hAnsi="Times New Roman" w:cs="Times New Roman"/>
                <w:sz w:val="24"/>
                <w:szCs w:val="24"/>
              </w:rPr>
              <w:t>+</w:t>
            </w:r>
            <w:r w:rsidR="00B16CB3" w:rsidRPr="009B3B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16CB3" w:rsidRPr="009B3B14">
              <w:rPr>
                <w:rFonts w:ascii="Times New Roman" w:eastAsia="Calibri" w:hAnsi="Times New Roman" w:cs="Times New Roman"/>
                <w:sz w:val="24"/>
                <w:szCs w:val="24"/>
              </w:rPr>
              <w:t>модальные</w:t>
            </w:r>
            <w:r w:rsidR="00B16CB3" w:rsidRPr="009B3B14">
              <w:rPr>
                <w:rFonts w:ascii="Times New Roman" w:eastAsia="Calibri" w:hAnsi="Times New Roman" w:cs="Times New Roman"/>
                <w:spacing w:val="2"/>
                <w:sz w:val="24"/>
                <w:szCs w:val="24"/>
              </w:rPr>
              <w:t xml:space="preserve"> </w:t>
            </w:r>
            <w:r w:rsidR="00B16CB3" w:rsidRPr="009B3B14">
              <w:rPr>
                <w:rFonts w:ascii="Times New Roman" w:eastAsia="Calibri" w:hAnsi="Times New Roman" w:cs="Times New Roman"/>
                <w:sz w:val="24"/>
                <w:szCs w:val="24"/>
              </w:rPr>
              <w:t>слова</w:t>
            </w:r>
            <w:r w:rsidR="00B16CB3" w:rsidRPr="009B3B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16CB3" w:rsidRPr="009B3B14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="00B16CB3" w:rsidRPr="009B3B1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кирәк</w:t>
            </w:r>
            <w:proofErr w:type="spellEnd"/>
            <w:r w:rsidR="00B16CB3" w:rsidRPr="009B3B1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</w:t>
            </w:r>
            <w:r w:rsidR="00B16CB3" w:rsidRPr="009B3B14">
              <w:rPr>
                <w:rFonts w:ascii="Times New Roman" w:eastAsia="Calibri" w:hAnsi="Times New Roman" w:cs="Times New Roman"/>
                <w:i/>
                <w:spacing w:val="3"/>
                <w:sz w:val="24"/>
                <w:szCs w:val="24"/>
              </w:rPr>
              <w:t xml:space="preserve"> </w:t>
            </w:r>
            <w:proofErr w:type="spellStart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>кирәкми</w:t>
            </w:r>
            <w:proofErr w:type="spellEnd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>,</w:t>
            </w:r>
            <w:r w:rsidR="00B16CB3" w:rsidRPr="009B3B1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B16CB3" w:rsidRPr="009B3B1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ярый,</w:t>
            </w:r>
            <w:r w:rsidR="00B16CB3" w:rsidRPr="009B3B14">
              <w:rPr>
                <w:rFonts w:ascii="Times New Roman" w:eastAsia="Calibri" w:hAnsi="Times New Roman" w:cs="Times New Roman"/>
                <w:i/>
                <w:spacing w:val="4"/>
                <w:sz w:val="24"/>
                <w:szCs w:val="24"/>
              </w:rPr>
              <w:t xml:space="preserve">  </w:t>
            </w:r>
            <w:proofErr w:type="spellStart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>ярамый</w:t>
            </w:r>
            <w:proofErr w:type="spellEnd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 xml:space="preserve">, </w:t>
            </w:r>
            <w:proofErr w:type="spellStart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>кирәк</w:t>
            </w:r>
            <w:proofErr w:type="spellEnd"/>
            <w:r w:rsidR="00B16CB3" w:rsidRPr="009B3B14">
              <w:rPr>
                <w:rFonts w:ascii="Times New Roman" w:eastAsia="Calibri" w:hAnsi="Times New Roman" w:cs="Times New Roman"/>
                <w:i/>
                <w:spacing w:val="-1"/>
                <w:sz w:val="24"/>
                <w:szCs w:val="24"/>
              </w:rPr>
              <w:t>)</w:t>
            </w:r>
          </w:p>
        </w:tc>
        <w:tc>
          <w:tcPr>
            <w:tcW w:w="512" w:type="pct"/>
            <w:shd w:val="clear" w:color="auto" w:fill="auto"/>
          </w:tcPr>
          <w:p w:rsidR="00021A9E" w:rsidRPr="00021A9E" w:rsidRDefault="00682A3D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20</w:t>
            </w:r>
          </w:p>
        </w:tc>
      </w:tr>
      <w:tr w:rsidR="00021A9E" w:rsidRPr="00021A9E" w:rsidTr="00D65145">
        <w:tblPrEx>
          <w:tblLook w:val="0000" w:firstRow="0" w:lastRow="0" w:firstColumn="0" w:lastColumn="0" w:noHBand="0" w:noVBand="0"/>
        </w:tblPrEx>
        <w:trPr>
          <w:trHeight w:val="224"/>
        </w:trPr>
        <w:tc>
          <w:tcPr>
            <w:tcW w:w="691" w:type="pct"/>
          </w:tcPr>
          <w:p w:rsidR="00021A9E" w:rsidRPr="00272735" w:rsidRDefault="00021A9E" w:rsidP="00021A9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72735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Весело с друзьями.</w:t>
            </w:r>
          </w:p>
        </w:tc>
        <w:tc>
          <w:tcPr>
            <w:tcW w:w="3797" w:type="pct"/>
          </w:tcPr>
          <w:p w:rsidR="00021A9E" w:rsidRPr="00021A9E" w:rsidRDefault="00021A9E" w:rsidP="00B16CB3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Мой лучший друг. Составление плана рассказа. Беседа о дружбе.  Прилагательные. Степени прилагательных. Употребление в р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ечи прилагательных. Лексико-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г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рамматический материал на тему “Весенние каникулы”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Умение аргументировать свое мн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ение.  Правила разговора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по телефо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ну. Употребление в речи падежных аффиксов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Форма выражения благодарности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, просьбы и повеления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Приглашение на день рождения. Игры. Скороговорки. Считалки.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Черты характера друга. Отдых с друзьями. Увлечения моего друга. Цена дружбы. Внешний вид и внутренние качества друзей.  Правила поведения. Правила общения со сверстниками, секреты общения.  Правила поведения за столом. </w:t>
            </w:r>
            <w:r w:rsidR="00B16CB3" w:rsidRP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Форм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ы приглашения на день рождения.Послелоги. Послеложные слова.</w:t>
            </w:r>
          </w:p>
        </w:tc>
        <w:tc>
          <w:tcPr>
            <w:tcW w:w="512" w:type="pct"/>
            <w:shd w:val="clear" w:color="auto" w:fill="auto"/>
          </w:tcPr>
          <w:p w:rsidR="00021A9E" w:rsidRPr="00021A9E" w:rsidRDefault="00682A3D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20</w:t>
            </w:r>
          </w:p>
        </w:tc>
      </w:tr>
      <w:tr w:rsidR="00021A9E" w:rsidRPr="00021A9E" w:rsidTr="00D65145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691" w:type="pct"/>
          </w:tcPr>
          <w:p w:rsidR="00021A9E" w:rsidRPr="00272735" w:rsidRDefault="00021A9E" w:rsidP="00021A9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72735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Наши четвероногие друзья</w:t>
            </w:r>
          </w:p>
        </w:tc>
        <w:tc>
          <w:tcPr>
            <w:tcW w:w="3797" w:type="pct"/>
          </w:tcPr>
          <w:p w:rsidR="00021A9E" w:rsidRPr="00021A9E" w:rsidRDefault="00021A9E" w:rsidP="00B16CB3">
            <w:pPr>
              <w:tabs>
                <w:tab w:val="left" w:pos="1627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Лексико-гр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амматический материал на тему “Мои самые близкие друзья”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Я, ты, он(а)- склонение личных местоимений. Беседа о собаках. Лексико-грам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матический материал в рассказе “Умный Карабай”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Привычка четвероногих друзей. Доброта к четвероногим друзьям. Подвиг собак в Великой Отечественной войне.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Притяжательные местоимения.</w:t>
            </w:r>
          </w:p>
        </w:tc>
        <w:tc>
          <w:tcPr>
            <w:tcW w:w="512" w:type="pct"/>
            <w:shd w:val="clear" w:color="auto" w:fill="auto"/>
          </w:tcPr>
          <w:p w:rsidR="00021A9E" w:rsidRPr="00021A9E" w:rsidRDefault="00682A3D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6</w:t>
            </w:r>
          </w:p>
        </w:tc>
      </w:tr>
      <w:tr w:rsidR="00021A9E" w:rsidRPr="00021A9E" w:rsidTr="00D65145">
        <w:tblPrEx>
          <w:tblLook w:val="0000" w:firstRow="0" w:lastRow="0" w:firstColumn="0" w:lastColumn="0" w:noHBand="0" w:noVBand="0"/>
        </w:tblPrEx>
        <w:trPr>
          <w:trHeight w:val="374"/>
        </w:trPr>
        <w:tc>
          <w:tcPr>
            <w:tcW w:w="691" w:type="pct"/>
          </w:tcPr>
          <w:p w:rsidR="00021A9E" w:rsidRPr="00272735" w:rsidRDefault="00021A9E" w:rsidP="00021A9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272735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Мы любим спорт</w:t>
            </w:r>
          </w:p>
        </w:tc>
        <w:tc>
          <w:tcPr>
            <w:tcW w:w="3797" w:type="pct"/>
          </w:tcPr>
          <w:p w:rsidR="00021A9E" w:rsidRPr="00021A9E" w:rsidRDefault="00021A9E" w:rsidP="00021A9E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Правила здоровья. Части тела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человека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. Умение обращаться к врачу. Летние, зимние виды спорта. Любимый вид спорта. Спортивные соревнования в школе. Различные спортивные </w:t>
            </w:r>
            <w:r w:rsidR="00B16CB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кружки. Давать советы 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друг-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другу, чтобы быть здоровым. Занятия спортом.</w:t>
            </w:r>
            <w:r w:rsidR="004C71A3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Спорт и отдых. Спортивные игры</w:t>
            </w: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. Современные спортивные сооружения. Знаменитые татарские спортсмены. Международный спорт. Знать правила здоровья.</w:t>
            </w:r>
          </w:p>
        </w:tc>
        <w:tc>
          <w:tcPr>
            <w:tcW w:w="512" w:type="pct"/>
            <w:shd w:val="clear" w:color="auto" w:fill="auto"/>
          </w:tcPr>
          <w:p w:rsidR="00021A9E" w:rsidRPr="00021A9E" w:rsidRDefault="00021A9E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8</w:t>
            </w:r>
          </w:p>
        </w:tc>
      </w:tr>
      <w:tr w:rsidR="00021A9E" w:rsidRPr="00021A9E" w:rsidTr="006D1D80">
        <w:tblPrEx>
          <w:tblLook w:val="0000" w:firstRow="0" w:lastRow="0" w:firstColumn="0" w:lastColumn="0" w:noHBand="0" w:noVBand="0"/>
        </w:tblPrEx>
        <w:trPr>
          <w:trHeight w:val="251"/>
        </w:trPr>
        <w:tc>
          <w:tcPr>
            <w:tcW w:w="4488" w:type="pct"/>
            <w:gridSpan w:val="2"/>
            <w:tcBorders>
              <w:bottom w:val="single" w:sz="4" w:space="0" w:color="auto"/>
            </w:tcBorders>
          </w:tcPr>
          <w:p w:rsidR="00021A9E" w:rsidRPr="00021A9E" w:rsidRDefault="006D1D80" w:rsidP="00021A9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Всего</w:t>
            </w: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:rsidR="00021A9E" w:rsidRPr="00021A9E" w:rsidRDefault="00021A9E" w:rsidP="00D6514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70</w:t>
            </w:r>
          </w:p>
        </w:tc>
      </w:tr>
    </w:tbl>
    <w:p w:rsidR="00021A9E" w:rsidRPr="00640103" w:rsidRDefault="00021A9E" w:rsidP="00B16CB3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6 класс</w:t>
      </w:r>
    </w:p>
    <w:p w:rsidR="00021A9E" w:rsidRPr="00021A9E" w:rsidRDefault="00021A9E" w:rsidP="00F77A44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882" w:tblpY="-64"/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6"/>
        <w:gridCol w:w="11232"/>
        <w:gridCol w:w="1134"/>
      </w:tblGrid>
      <w:tr w:rsidR="00021A9E" w:rsidRPr="00021A9E" w:rsidTr="00021A9E">
        <w:trPr>
          <w:trHeight w:val="556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F77A44">
            <w:pPr>
              <w:widowControl w:val="0"/>
              <w:suppressAutoHyphens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lastRenderedPageBreak/>
              <w:t>Название раздела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F77A44">
            <w:pPr>
              <w:widowControl w:val="0"/>
              <w:suppressAutoHyphens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Краткое содержание</w:t>
            </w:r>
          </w:p>
        </w:tc>
        <w:tc>
          <w:tcPr>
            <w:tcW w:w="1134" w:type="dxa"/>
            <w:shd w:val="clear" w:color="auto" w:fill="auto"/>
          </w:tcPr>
          <w:p w:rsidR="00021A9E" w:rsidRPr="004C71A3" w:rsidRDefault="00021A9E" w:rsidP="00F77A44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Кол-во</w:t>
            </w:r>
          </w:p>
          <w:p w:rsidR="00021A9E" w:rsidRPr="004C71A3" w:rsidRDefault="00021A9E" w:rsidP="00F77A44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часов</w:t>
            </w:r>
          </w:p>
        </w:tc>
      </w:tr>
      <w:tr w:rsidR="00021A9E" w:rsidRPr="00021A9E" w:rsidTr="00021A9E">
        <w:trPr>
          <w:trHeight w:val="840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Начинается новый учебный год</w:t>
            </w:r>
            <w:r w:rsidR="00A327E9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!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327E9" w:rsidRPr="00A327E9" w:rsidRDefault="00A327E9" w:rsidP="00A327E9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Формы поздравления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. Порядок </w:t>
            </w:r>
            <w:r w:rsidR="004C71A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присоединения</w:t>
            </w:r>
            <w:r w:rsidR="00021A9E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аффиксов к существительным. Распространённые и нераспростанённые предложения. Послелоги и их использова</w:t>
            </w:r>
            <w:r w:rsidR="004C71A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ние в предложениях. </w:t>
            </w:r>
            <w:r w:rsidRPr="00A327E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Инфинитив.</w:t>
            </w:r>
          </w:p>
          <w:p w:rsidR="00021A9E" w:rsidRPr="00A327E9" w:rsidRDefault="00A327E9" w:rsidP="00A327E9">
            <w:pPr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tt-RU"/>
              </w:rPr>
            </w:pPr>
            <w:r w:rsidRPr="00A327E9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Склонение имен существительных  по падежам.</w:t>
            </w:r>
            <w:r>
              <w:rPr>
                <w:rFonts w:ascii="Times New Roman" w:eastAsia="Calibri" w:hAnsi="Times New Roman" w:cs="Times New Roman"/>
                <w:iCs/>
                <w:color w:val="000000"/>
                <w:sz w:val="24"/>
                <w:szCs w:val="24"/>
                <w:lang w:val="tt-RU"/>
              </w:rPr>
              <w:t xml:space="preserve"> Глаголы настоящего времени.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27E9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13</w:t>
            </w:r>
          </w:p>
        </w:tc>
      </w:tr>
      <w:tr w:rsidR="00021A9E" w:rsidRPr="00021A9E" w:rsidTr="00021A9E">
        <w:trPr>
          <w:trHeight w:val="763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Мы-помощники</w:t>
            </w:r>
            <w:r w:rsidR="005F43DA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A327E9" w:rsidRDefault="00021A9E" w:rsidP="00A327E9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pacing w:val="-11"/>
                <w:sz w:val="24"/>
                <w:szCs w:val="24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Условное наклонение глагола. Отрицательная форма условного наклонения глагола. С</w:t>
            </w:r>
            <w:r w:rsidR="004C71A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пряжение глаголов условного наклонения по лицам и числам. И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спользование </w:t>
            </w:r>
            <w:r w:rsidR="004C71A3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4C71A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глаголов</w:t>
            </w:r>
            <w:r w:rsidR="004C71A3"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</w:t>
            </w:r>
            <w:r w:rsidR="004C71A3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условного наклонения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в предложении. Прилагательные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. Степени прилагательных. Использование в речи степени прилагательных.</w:t>
            </w:r>
            <w:r w:rsidR="00A327E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tt-RU"/>
              </w:rPr>
              <w:t xml:space="preserve"> Конструкция </w:t>
            </w:r>
            <w:r w:rsidR="00A327E9">
              <w:rPr>
                <w:rFonts w:ascii="Times New Roman" w:hAnsi="Times New Roman"/>
                <w:sz w:val="24"/>
                <w:szCs w:val="24"/>
                <w:lang w:val="tt-RU"/>
              </w:rPr>
              <w:t>“Глагол 3 лица единственного числа настоящего времени +ала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>”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.</w:t>
            </w:r>
            <w:r w:rsidR="00A327E9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Форма в</w:t>
            </w:r>
            <w:r w:rsidR="00A327E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tt-RU"/>
              </w:rPr>
              <w:t xml:space="preserve">ыражения желания: </w:t>
            </w:r>
            <w:r w:rsidR="00A327E9">
              <w:rPr>
                <w:rFonts w:ascii="Times New Roman" w:hAnsi="Times New Roman"/>
                <w:sz w:val="24"/>
                <w:szCs w:val="24"/>
                <w:lang w:val="tt-RU"/>
              </w:rPr>
              <w:t>“Инфинитив+телим</w:t>
            </w:r>
            <w:r w:rsidR="00A327E9" w:rsidRPr="00C759EF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 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(хочу)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>”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27E9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10</w:t>
            </w:r>
          </w:p>
        </w:tc>
      </w:tr>
      <w:tr w:rsidR="00021A9E" w:rsidRPr="00021A9E" w:rsidTr="00021A9E">
        <w:trPr>
          <w:trHeight w:val="702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</w:pP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С друзьями веселее.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021A9E" w:rsidRDefault="00021A9E" w:rsidP="005F43D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пряжение глаголов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очев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идного прошедшего времени изъявительного наклонения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 Ф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ормы просьбы и разрешения. Очеви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дное будущее время изъявительного наклонения. С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пряжение глаголов очеви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дного будущего времи изъявительного наклонения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по лицам и числам. И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спользование изученного лексико-</w:t>
            </w:r>
            <w:r w:rsidR="005F43D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грамматического материала</w:t>
            </w: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 xml:space="preserve"> Слова,  раскрывающие характер человека.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  Антонимы прилагательных.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27E9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      11</w:t>
            </w:r>
          </w:p>
        </w:tc>
      </w:tr>
      <w:tr w:rsidR="00021A9E" w:rsidRPr="00021A9E" w:rsidTr="00021A9E">
        <w:trPr>
          <w:trHeight w:val="547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Моя Родина– Татарстан</w:t>
            </w:r>
            <w:r w:rsidR="005F43DA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327E9" w:rsidRPr="00A327E9" w:rsidRDefault="00021A9E" w:rsidP="00A327E9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К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онструкции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«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сущ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ествительное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+</w:t>
            </w:r>
            <w:proofErr w:type="gram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сущ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ествительное</w:t>
            </w:r>
            <w:proofErr w:type="spellEnd"/>
            <w:proofErr w:type="gram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,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прилагательное+существительное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»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.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Глагол неочевидного  прошедшего времени изъявительного наклонения.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И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спользование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грамматического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и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лексического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материала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в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монологической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и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диалогической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речи</w:t>
            </w:r>
            <w:proofErr w:type="spellEnd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.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 xml:space="preserve"> Склонение имен существительных с окончанием принадлежности по падежам.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 Конструкция 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>“</w:t>
            </w:r>
            <w:proofErr w:type="spellStart"/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укылган</w:t>
            </w:r>
            <w:proofErr w:type="spellEnd"/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 </w:t>
            </w:r>
            <w:proofErr w:type="spellStart"/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китап</w:t>
            </w:r>
            <w:proofErr w:type="spellEnd"/>
            <w:r w:rsidR="00A327E9">
              <w:rPr>
                <w:rFonts w:ascii="Times New Roman" w:hAnsi="Times New Roman"/>
                <w:spacing w:val="-11"/>
                <w:sz w:val="24"/>
                <w:szCs w:val="24"/>
              </w:rPr>
              <w:t>/ прочитанная книга</w:t>
            </w:r>
            <w:r w:rsid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 xml:space="preserve">”. </w:t>
            </w:r>
            <w:r w:rsidR="00A327E9" w:rsidRPr="00A327E9"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>Наречия.</w:t>
            </w:r>
          </w:p>
          <w:p w:rsidR="00021A9E" w:rsidRPr="00A327E9" w:rsidRDefault="00A327E9" w:rsidP="005F43D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pacing w:val="-11"/>
                <w:sz w:val="24"/>
                <w:szCs w:val="24"/>
                <w:lang w:val="tt-RU"/>
              </w:rPr>
              <w:t>Разряды наречий.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Союзы “шуңа күрә/ поэтому, чөнки/ потому что”.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tt-RU"/>
              </w:rPr>
              <w:t xml:space="preserve"> Изафет.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27E9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11</w:t>
            </w:r>
          </w:p>
        </w:tc>
      </w:tr>
      <w:tr w:rsidR="00021A9E" w:rsidRPr="00021A9E" w:rsidTr="00021A9E">
        <w:trPr>
          <w:trHeight w:val="555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Вместе с природой</w:t>
            </w:r>
            <w:r w:rsidR="005F43DA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021A9E" w:rsidRDefault="00021A9E" w:rsidP="00A327E9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С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пряжение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глаго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лов очевидного будущего времени изъявительного наклонения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по лицам и чи</w:t>
            </w:r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слам. Использование в речи очевидного будущего времени изъявительного наклонения.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1A9E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</w:p>
        </w:tc>
      </w:tr>
      <w:tr w:rsidR="00021A9E" w:rsidRPr="00021A9E" w:rsidTr="00021A9E">
        <w:trPr>
          <w:trHeight w:val="681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В здоровом теле –здоровый дух.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5F43DA" w:rsidRDefault="00021A9E" w:rsidP="005F43DA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Конструкция “Инфинитив + люблю (хочу)”, “Инфинитив + надо” (в положительной и в отрицательной форме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).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Использование</w:t>
            </w:r>
            <w:proofErr w:type="spellEnd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в речи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изученных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конструкций</w:t>
            </w:r>
            <w:proofErr w:type="spellEnd"/>
            <w:r w:rsid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. Беседа о здоровом образе жизни.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171F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9</w:t>
            </w:r>
          </w:p>
        </w:tc>
      </w:tr>
      <w:tr w:rsidR="00021A9E" w:rsidRPr="00021A9E" w:rsidTr="00F77A44">
        <w:trPr>
          <w:trHeight w:val="661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</w:pP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 xml:space="preserve">Мой друг </w:t>
            </w:r>
            <w:r w:rsidR="005F43DA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–</w:t>
            </w:r>
            <w:r w:rsidRPr="004C71A3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светофор</w:t>
            </w:r>
            <w:r w:rsidR="005F43DA"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.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A327E9" w:rsidRDefault="00021A9E" w:rsidP="00A327E9">
            <w:pPr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tt-RU"/>
              </w:rPr>
            </w:pP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Использование в речи конструкции </w:t>
            </w:r>
            <w:r w:rsidR="005F43DA" w:rsidRPr="005F43D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со словами</w:t>
            </w:r>
            <w:r w:rsidR="005F43DA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eastAsia="ja-JP" w:bidi="fa-IR"/>
              </w:rPr>
              <w:t xml:space="preserve"> н</w:t>
            </w:r>
            <w:r w:rsidRPr="005F43DA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eastAsia="ja-JP" w:bidi="fa-IR"/>
              </w:rPr>
              <w:t xml:space="preserve">адо, </w:t>
            </w:r>
            <w:proofErr w:type="spellStart"/>
            <w:r w:rsidRPr="005F43DA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val="de-DE" w:eastAsia="ja-JP" w:bidi="fa-IR"/>
              </w:rPr>
              <w:t>должн</w:t>
            </w:r>
            <w:proofErr w:type="spellEnd"/>
            <w:r w:rsidR="005F43DA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eastAsia="ja-JP" w:bidi="fa-IR"/>
              </w:rPr>
              <w:t>о, ладно</w:t>
            </w:r>
            <w:r w:rsidRPr="005F43DA">
              <w:rPr>
                <w:rFonts w:ascii="Times New Roman" w:eastAsia="Andale Sans UI" w:hAnsi="Times New Roman" w:cs="Times New Roman"/>
                <w:i/>
                <w:kern w:val="3"/>
                <w:sz w:val="24"/>
                <w:szCs w:val="24"/>
                <w:lang w:eastAsia="ja-JP" w:bidi="fa-IR"/>
              </w:rPr>
              <w:t xml:space="preserve">.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Повторение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наклонений глаголов.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Умение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говорить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о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правилах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дорожного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движения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с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использованием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</w:t>
            </w:r>
            <w:proofErr w:type="spellStart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>необходимых</w:t>
            </w:r>
            <w:proofErr w:type="spellEnd"/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 конструкций.</w:t>
            </w:r>
            <w:r w:rsidRPr="00021A9E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de-DE" w:eastAsia="ja-JP" w:bidi="fa-IR"/>
              </w:rPr>
              <w:t xml:space="preserve"> </w:t>
            </w:r>
            <w:r w:rsidR="00A327E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tt-RU"/>
              </w:rPr>
              <w:t xml:space="preserve"> Послелоги и послеложные слова. Советы пешеходам.</w:t>
            </w:r>
          </w:p>
        </w:tc>
        <w:tc>
          <w:tcPr>
            <w:tcW w:w="1134" w:type="dxa"/>
            <w:shd w:val="clear" w:color="auto" w:fill="auto"/>
          </w:tcPr>
          <w:p w:rsidR="00021A9E" w:rsidRPr="00021A9E" w:rsidRDefault="00A3171F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8</w:t>
            </w:r>
          </w:p>
        </w:tc>
      </w:tr>
      <w:tr w:rsidR="00021A9E" w:rsidRPr="00021A9E" w:rsidTr="005F43DA">
        <w:trPr>
          <w:trHeight w:val="564"/>
        </w:trPr>
        <w:tc>
          <w:tcPr>
            <w:tcW w:w="237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4C71A3" w:rsidRDefault="00F77A44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b/>
                <w:kern w:val="3"/>
                <w:sz w:val="24"/>
                <w:szCs w:val="24"/>
                <w:lang w:val="tt-RU" w:eastAsia="ja-JP" w:bidi="fa-IR"/>
              </w:rPr>
              <w:t>Всего</w:t>
            </w:r>
          </w:p>
        </w:tc>
        <w:tc>
          <w:tcPr>
            <w:tcW w:w="1123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21A9E" w:rsidRPr="00021A9E" w:rsidRDefault="00021A9E" w:rsidP="00021A9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</w:p>
        </w:tc>
        <w:tc>
          <w:tcPr>
            <w:tcW w:w="1134" w:type="dxa"/>
            <w:shd w:val="clear" w:color="auto" w:fill="auto"/>
          </w:tcPr>
          <w:p w:rsidR="00021A9E" w:rsidRPr="006D1D80" w:rsidRDefault="00021A9E" w:rsidP="00021A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D1D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</w:tbl>
    <w:p w:rsidR="00021A9E" w:rsidRDefault="00021A9E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1A9E" w:rsidRPr="00021A9E" w:rsidRDefault="00021A9E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1A9E" w:rsidRPr="00021A9E" w:rsidRDefault="00021A9E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1A9E" w:rsidRDefault="00021A9E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1A9E" w:rsidRDefault="00021A9E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021A9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F43DA" w:rsidRDefault="005F43DA" w:rsidP="00F77A4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7A44" w:rsidRDefault="00F77A44" w:rsidP="00F77A4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7A44" w:rsidRDefault="00F77A44" w:rsidP="00F77A44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7A44" w:rsidRDefault="00F77A44" w:rsidP="00F77A44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327E9" w:rsidRDefault="003E3AC3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   </w:t>
      </w:r>
    </w:p>
    <w:p w:rsidR="00A327E9" w:rsidRDefault="00A327E9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A327E9" w:rsidRDefault="00A327E9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A327E9" w:rsidRDefault="00A327E9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A327E9" w:rsidRDefault="00A327E9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021A9E" w:rsidRPr="00640103" w:rsidRDefault="005F43DA" w:rsidP="005F43DA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7 класс</w:t>
      </w:r>
    </w:p>
    <w:p w:rsidR="005F43DA" w:rsidRPr="005F43DA" w:rsidRDefault="005F43DA" w:rsidP="005F43DA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3"/>
        <w:tblW w:w="0" w:type="auto"/>
        <w:tblInd w:w="959" w:type="dxa"/>
        <w:tblLayout w:type="fixed"/>
        <w:tblLook w:val="04A0" w:firstRow="1" w:lastRow="0" w:firstColumn="1" w:lastColumn="0" w:noHBand="0" w:noVBand="1"/>
      </w:tblPr>
      <w:tblGrid>
        <w:gridCol w:w="2268"/>
        <w:gridCol w:w="10778"/>
        <w:gridCol w:w="1559"/>
      </w:tblGrid>
      <w:tr w:rsidR="00CC5EBA" w:rsidRPr="00CC5EBA" w:rsidTr="00D65145">
        <w:tc>
          <w:tcPr>
            <w:tcW w:w="2268" w:type="dxa"/>
          </w:tcPr>
          <w:p w:rsidR="00CC5EBA" w:rsidRPr="00CC5EBA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10773" w:type="dxa"/>
          </w:tcPr>
          <w:p w:rsidR="00CC5EBA" w:rsidRPr="00CC5EBA" w:rsidRDefault="00CC5EBA" w:rsidP="00CC5E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Краткое содержание</w:t>
            </w:r>
          </w:p>
        </w:tc>
        <w:tc>
          <w:tcPr>
            <w:tcW w:w="1559" w:type="dxa"/>
          </w:tcPr>
          <w:p w:rsidR="00CC5EBA" w:rsidRPr="00CC5EBA" w:rsidRDefault="00D65145" w:rsidP="00D6514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CC5EBA" w:rsidRPr="00CC5EBA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</w:tr>
      <w:tr w:rsidR="00CC5EBA" w:rsidRPr="00CC5EBA" w:rsidTr="00D65145">
        <w:tc>
          <w:tcPr>
            <w:tcW w:w="2268" w:type="dxa"/>
          </w:tcPr>
          <w:p w:rsidR="00CC5EBA" w:rsidRPr="005F43DA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5F43D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Учёба и жизнь </w:t>
            </w:r>
          </w:p>
          <w:p w:rsidR="00CC5EBA" w:rsidRPr="00CC5EBA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0773" w:type="dxa"/>
          </w:tcPr>
          <w:p w:rsidR="00CC5EBA" w:rsidRPr="00CC5EBA" w:rsidRDefault="00CC5EBA" w:rsidP="00A327E9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Лексико-г</w:t>
            </w:r>
            <w:r w:rsidR="005F43DA">
              <w:rPr>
                <w:rFonts w:ascii="Times New Roman" w:hAnsi="Times New Roman" w:cs="Times New Roman"/>
                <w:sz w:val="24"/>
                <w:szCs w:val="24"/>
              </w:rPr>
              <w:t>рамматический материал по теме «Новый учебный год»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 Производные прилагательные. Глаголы прошедшего времени изъявительного наклонения</w:t>
            </w:r>
            <w:r w:rsidR="00A327E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Повторение очевидного и неочевидного прошедшего времени глагола изъявительного наклонения</w:t>
            </w:r>
            <w:r w:rsidR="005F43D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Деепричастие. Знакомство с формами деепричастий. Повторение спряжения глагола повелительного наклонения. Наречие. </w:t>
            </w:r>
            <w:r w:rsidR="00A327E9">
              <w:rPr>
                <w:rFonts w:ascii="Times New Roman" w:hAnsi="Times New Roman" w:cs="Times New Roman"/>
                <w:sz w:val="24"/>
                <w:szCs w:val="24"/>
              </w:rPr>
              <w:t>Разряды наречий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Порядок добавления аффиксов к существительным.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– г</w:t>
            </w:r>
            <w:r w:rsidR="005F43DA">
              <w:rPr>
                <w:rFonts w:ascii="Times New Roman" w:hAnsi="Times New Roman" w:cs="Times New Roman"/>
                <w:sz w:val="24"/>
                <w:szCs w:val="24"/>
              </w:rPr>
              <w:t>рамматический материал по теме «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Дневник – документ, </w:t>
            </w:r>
            <w:r w:rsidR="005F43DA">
              <w:rPr>
                <w:rFonts w:ascii="Times New Roman" w:hAnsi="Times New Roman" w:cs="Times New Roman"/>
                <w:sz w:val="24"/>
                <w:szCs w:val="24"/>
              </w:rPr>
              <w:t>дневник - твое зеркало»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Конструкция </w:t>
            </w:r>
            <w:r w:rsidR="005F43DA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“надо + инфинитив”</w:t>
            </w:r>
            <w:r w:rsidRPr="00CC5EBA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  .</w:t>
            </w:r>
          </w:p>
        </w:tc>
        <w:tc>
          <w:tcPr>
            <w:tcW w:w="1559" w:type="dxa"/>
          </w:tcPr>
          <w:p w:rsidR="00CC5EBA" w:rsidRPr="00CC5EBA" w:rsidRDefault="00CC5EBA" w:rsidP="00C32AA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</w:tr>
      <w:tr w:rsidR="00CC5EBA" w:rsidRPr="00CC5EBA" w:rsidTr="00D65145">
        <w:tc>
          <w:tcPr>
            <w:tcW w:w="2268" w:type="dxa"/>
          </w:tcPr>
          <w:p w:rsidR="00CC5EBA" w:rsidRPr="00CC5EBA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>Мы отдыхаем вместе</w:t>
            </w:r>
          </w:p>
        </w:tc>
        <w:tc>
          <w:tcPr>
            <w:tcW w:w="10773" w:type="dxa"/>
          </w:tcPr>
          <w:p w:rsidR="00CC5EBA" w:rsidRPr="00A327E9" w:rsidRDefault="00CC5EBA" w:rsidP="00A327E9">
            <w:pPr>
              <w:ind w:left="1"/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Временные формы причастий. Использование причастий в речи. Главные члены предложения. Подлежащее. Сказуемое.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Лексико-г</w:t>
            </w:r>
            <w:r w:rsidR="005F43DA">
              <w:rPr>
                <w:rFonts w:ascii="Times New Roman" w:hAnsi="Times New Roman" w:cs="Times New Roman"/>
                <w:sz w:val="24"/>
                <w:szCs w:val="24"/>
              </w:rPr>
              <w:t>рамматический материал по теме «</w:t>
            </w:r>
            <w:r w:rsidR="00300A20">
              <w:rPr>
                <w:rFonts w:ascii="Times New Roman" w:hAnsi="Times New Roman" w:cs="Times New Roman"/>
                <w:sz w:val="24"/>
                <w:szCs w:val="24"/>
              </w:rPr>
              <w:t>Свободное время»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300A2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Тире между подлежащи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 и сказуемым. Союзы. Сочини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тельные и подчинительные союзы.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Использование положительных и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отрицательных форм глаголов имени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действия. Испо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льзование вводных слов в речи. “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Свободное время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, проведенное с пользой и бесполезно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”.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Лексико-грамматический материал по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 xml:space="preserve">  проблеме «Что такое храбрость?»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 Лексико-г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рамматический материал по теме «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Неверный шаг».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Склонение имён существительных с окончаниями принадлежности.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Лексико-граммат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ический материал стихотворения «Надписи в подъезде»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 Беседа «Подъезд нашего дома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  <w:r w:rsidR="00A327E9">
              <w:rPr>
                <w:rFonts w:ascii="Times New Roman" w:hAnsi="Times New Roman" w:cs="Times New Roman"/>
                <w:sz w:val="24"/>
                <w:szCs w:val="24"/>
              </w:rPr>
              <w:t xml:space="preserve"> Словообразующие окончания </w:t>
            </w:r>
            <w:proofErr w:type="gramStart"/>
            <w:r w:rsidR="00A327E9">
              <w:rPr>
                <w:rFonts w:ascii="Times New Roman" w:hAnsi="Times New Roman" w:cs="Times New Roman"/>
                <w:sz w:val="24"/>
                <w:szCs w:val="24"/>
              </w:rPr>
              <w:t>–л</w:t>
            </w:r>
            <w:proofErr w:type="gramEnd"/>
            <w:r w:rsidR="00A327E9">
              <w:rPr>
                <w:rFonts w:ascii="Times New Roman" w:hAnsi="Times New Roman" w:cs="Times New Roman"/>
                <w:sz w:val="24"/>
                <w:szCs w:val="24"/>
              </w:rPr>
              <w:t>ык/-лек.</w:t>
            </w:r>
          </w:p>
        </w:tc>
        <w:tc>
          <w:tcPr>
            <w:tcW w:w="1559" w:type="dxa"/>
          </w:tcPr>
          <w:p w:rsidR="00CC5EBA" w:rsidRPr="00CC5EBA" w:rsidRDefault="00C32AAA" w:rsidP="00C32AA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</w:tr>
      <w:tr w:rsidR="00CC5EBA" w:rsidRPr="00CC5EBA" w:rsidTr="00D65145">
        <w:tc>
          <w:tcPr>
            <w:tcW w:w="2268" w:type="dxa"/>
          </w:tcPr>
          <w:p w:rsidR="00CC5EBA" w:rsidRPr="00CC5EBA" w:rsidRDefault="00CC5EBA" w:rsidP="00C32AA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Взрослые и </w:t>
            </w:r>
            <w:r w:rsidR="00C32AA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младшие </w:t>
            </w:r>
          </w:p>
        </w:tc>
        <w:tc>
          <w:tcPr>
            <w:tcW w:w="10773" w:type="dxa"/>
          </w:tcPr>
          <w:p w:rsidR="00CC5EBA" w:rsidRPr="00CF2B0B" w:rsidRDefault="00CC5EBA" w:rsidP="00CF2B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Второстепенные члены 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предложения – определение. 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Второстепенные члены предложения – дополнение.</w:t>
            </w: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 w:eastAsia="tt-RU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Использование дополнений в речи. О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бстоятельство</w:t>
            </w:r>
            <w:r w:rsidR="008565C5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 и её виды. Обстоятельство места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. Обстоятельство времени.  Обстоятельства образа действия, меры, причины, цели, условия</w:t>
            </w:r>
            <w:r w:rsidR="00A327E9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клонение по падежам именных глаголов. Использование именных глаголов в речи.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Лексико-грамматический материа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л на тему ”Уважение к родителям»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C5EBA">
              <w:rPr>
                <w:rFonts w:ascii="Times New Roman" w:hAnsi="Times New Roman" w:cs="Times New Roman"/>
                <w:sz w:val="24"/>
                <w:szCs w:val="24"/>
                <w:lang w:val="tt-RU" w:eastAsia="tt-RU"/>
              </w:rPr>
              <w:t xml:space="preserve"> Частицы, правильное написание частиц.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Азбука общения. Быт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ь воспитанным современно?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Лексико-грамматический материал в стихотворении Ш. </w:t>
            </w: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Галиева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«Еще одно спасибо». </w:t>
            </w:r>
            <w:r w:rsidR="00CF2B0B">
              <w:rPr>
                <w:rFonts w:ascii="Times New Roman" w:hAnsi="Times New Roman" w:cs="Times New Roman"/>
                <w:sz w:val="24"/>
                <w:szCs w:val="24"/>
              </w:rPr>
              <w:t xml:space="preserve">Неспрягаемые глаголы. </w:t>
            </w:r>
          </w:p>
        </w:tc>
        <w:tc>
          <w:tcPr>
            <w:tcW w:w="1559" w:type="dxa"/>
          </w:tcPr>
          <w:p w:rsidR="00CC5EBA" w:rsidRPr="00CC5EBA" w:rsidRDefault="00C32AAA" w:rsidP="00C32AA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</w:tr>
      <w:tr w:rsidR="00CC5EBA" w:rsidRPr="00CC5EBA" w:rsidTr="00D65145">
        <w:tc>
          <w:tcPr>
            <w:tcW w:w="2268" w:type="dxa"/>
          </w:tcPr>
          <w:p w:rsidR="00CC5EBA" w:rsidRPr="00CC5EBA" w:rsidRDefault="00CC5EBA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Мы живём в Татарстане</w:t>
            </w:r>
          </w:p>
        </w:tc>
        <w:tc>
          <w:tcPr>
            <w:tcW w:w="10773" w:type="dxa"/>
          </w:tcPr>
          <w:p w:rsidR="00CC5EBA" w:rsidRPr="00CC5EBA" w:rsidRDefault="00CC5EBA" w:rsidP="00CC5EBA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proofErr w:type="spellStart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Лексико</w:t>
            </w:r>
            <w:proofErr w:type="spellEnd"/>
            <w:r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- г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рамматический материал на тему «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Мой родной край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 xml:space="preserve"> – Татарстан»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 Общие сведения о послелогах. Послеложные слова, их формы  и использование в предложении. Использование послелогов с существительными и местоимениями. Географическое положение, климат, ресурсы Татарстана. Общие сведения о междометиях.  Общие сведения о звукоподражательных словах. Формы желания. Составной глагол</w:t>
            </w:r>
            <w:r w:rsidR="008565C5">
              <w:rPr>
                <w:rFonts w:ascii="Times New Roman" w:hAnsi="Times New Roman" w:cs="Times New Roman"/>
                <w:sz w:val="24"/>
                <w:szCs w:val="24"/>
              </w:rPr>
              <w:t>. Беседа на тему «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Мы гордимся своей Родиной».</w:t>
            </w:r>
          </w:p>
        </w:tc>
        <w:tc>
          <w:tcPr>
            <w:tcW w:w="1559" w:type="dxa"/>
          </w:tcPr>
          <w:p w:rsidR="00CC5EBA" w:rsidRPr="00CC5EBA" w:rsidRDefault="00C32AAA" w:rsidP="00C32AA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</w:tr>
      <w:tr w:rsidR="006D1D80" w:rsidRPr="00CC5EBA" w:rsidTr="006D1D80">
        <w:tc>
          <w:tcPr>
            <w:tcW w:w="2263" w:type="dxa"/>
          </w:tcPr>
          <w:p w:rsidR="006D1D80" w:rsidRDefault="006D1D80" w:rsidP="00CC5EBA">
            <w:pP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Всего</w:t>
            </w:r>
          </w:p>
          <w:p w:rsidR="006D1D80" w:rsidRPr="00CC5EBA" w:rsidRDefault="006D1D80" w:rsidP="00CC5EBA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0778" w:type="dxa"/>
          </w:tcPr>
          <w:p w:rsidR="006D1D80" w:rsidRDefault="006D1D80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D1D80" w:rsidRPr="00CC5EBA" w:rsidRDefault="006D1D80" w:rsidP="006D1D80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559" w:type="dxa"/>
          </w:tcPr>
          <w:p w:rsidR="006D1D80" w:rsidRPr="00CC5EBA" w:rsidRDefault="006D1D80" w:rsidP="00C32AA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70</w:t>
            </w:r>
          </w:p>
        </w:tc>
      </w:tr>
    </w:tbl>
    <w:p w:rsidR="00CC5EBA" w:rsidRPr="00CC5EBA" w:rsidRDefault="00CC5EBA" w:rsidP="00021A9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77A44" w:rsidRPr="00640103" w:rsidRDefault="003E3AC3" w:rsidP="00CC5EBA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                </w:t>
      </w:r>
    </w:p>
    <w:p w:rsidR="00CC5EBA" w:rsidRPr="00640103" w:rsidRDefault="003E3AC3" w:rsidP="00CC5EBA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</w:t>
      </w:r>
      <w:r w:rsidR="00CC5EBA"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8 класс</w:t>
      </w:r>
    </w:p>
    <w:tbl>
      <w:tblPr>
        <w:tblW w:w="0" w:type="auto"/>
        <w:tblInd w:w="959" w:type="dxa"/>
        <w:tblLayout w:type="fixed"/>
        <w:tblLook w:val="0000" w:firstRow="0" w:lastRow="0" w:firstColumn="0" w:lastColumn="0" w:noHBand="0" w:noVBand="0"/>
      </w:tblPr>
      <w:tblGrid>
        <w:gridCol w:w="2260"/>
        <w:gridCol w:w="8"/>
        <w:gridCol w:w="10773"/>
        <w:gridCol w:w="1559"/>
      </w:tblGrid>
      <w:tr w:rsidR="00CC5EBA" w:rsidRPr="00CC5EBA" w:rsidTr="003E3AC3">
        <w:trPr>
          <w:trHeight w:val="138"/>
        </w:trPr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Название раздела</w:t>
            </w:r>
          </w:p>
        </w:tc>
        <w:tc>
          <w:tcPr>
            <w:tcW w:w="10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C5EBA" w:rsidRDefault="003E3AC3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Краткое с</w:t>
            </w:r>
            <w:r w:rsidR="00CC5EBA"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одержание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Кол-во часов</w:t>
            </w:r>
          </w:p>
        </w:tc>
      </w:tr>
      <w:tr w:rsidR="00CC5EBA" w:rsidRPr="00CC5EBA" w:rsidTr="003E3AC3">
        <w:trPr>
          <w:trHeight w:val="1537"/>
        </w:trPr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C5EBA" w:rsidRDefault="00CC5EBA" w:rsidP="008565C5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Много читаешь – много </w:t>
            </w:r>
            <w:r w:rsidR="00CC05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</w:t>
            </w:r>
            <w:r w:rsidR="008565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знаешь.</w:t>
            </w:r>
          </w:p>
        </w:tc>
        <w:tc>
          <w:tcPr>
            <w:tcW w:w="10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5C5" w:rsidRDefault="00CC5EBA" w:rsidP="00CF2B0B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Лексические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единицы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по теме “Школа”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Ск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онение имен существительных по категориям принадлежности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.</w:t>
            </w:r>
            <w:r w:rsidR="00CF2B0B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Части речи. Формы настоящего, прошедшего, будущего времени изъявительного наклонения. Временные формы изъявительного наклонения.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 </w:t>
            </w:r>
          </w:p>
          <w:p w:rsidR="00CC5EBA" w:rsidRPr="00CC5EBA" w:rsidRDefault="00CC5EBA" w:rsidP="00CF2B0B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4 вида деепричастия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. </w:t>
            </w:r>
            <w:r w:rsidR="008565C5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Спряжение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 xml:space="preserve"> по лицам и числам условного наклонения.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Инфинитив + модаль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ные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 xml:space="preserve"> слова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ексик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о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-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грамматический материал в рассказе «Успею ещё...»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.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BA" w:rsidRPr="00CF2B0B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F2B0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18</w:t>
            </w:r>
          </w:p>
        </w:tc>
      </w:tr>
      <w:tr w:rsidR="00CC5EBA" w:rsidRPr="00CC5EBA" w:rsidTr="003E3AC3">
        <w:trPr>
          <w:trHeight w:val="2088"/>
        </w:trPr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 и мои сверстники</w:t>
            </w:r>
            <w:r w:rsidR="008565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F2B0B" w:rsidRDefault="00CC5EBA" w:rsidP="00CF2B0B">
            <w:pPr>
              <w:snapToGrid w:val="0"/>
              <w:spacing w:after="0" w:line="100" w:lineRule="atLeast"/>
              <w:jc w:val="both"/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Лексико-грамматический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тексте «Секреты общения»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="00CF2B0B" w:rsidRPr="008047B2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>О</w:t>
            </w:r>
            <w:r w:rsidR="00CF2B0B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 xml:space="preserve">бразование имен существительных с помощью окончаний </w:t>
            </w:r>
            <w:proofErr w:type="gramStart"/>
            <w:r w:rsidR="00CF2B0B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>–л</w:t>
            </w:r>
            <w:proofErr w:type="gramEnd"/>
            <w:r w:rsidR="00CF2B0B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>ык/-лек.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eastAsia="ru-RU"/>
              </w:rPr>
              <w:t xml:space="preserve"> </w:t>
            </w:r>
            <w:r w:rsidR="00CF2B0B" w:rsidRPr="008047B2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 xml:space="preserve">Образование имен прилагательных при помощи окончаний </w:t>
            </w:r>
            <w:proofErr w:type="gramStart"/>
            <w:r w:rsidR="00CF2B0B" w:rsidRPr="008047B2">
              <w:rPr>
                <w:rFonts w:ascii="Times New Roman" w:hAnsi="Times New Roman" w:cs="Times New Roman"/>
                <w:bCs/>
                <w:spacing w:val="5"/>
                <w:sz w:val="24"/>
                <w:szCs w:val="24"/>
                <w:lang w:val="tt-RU"/>
              </w:rPr>
              <w:t>-л</w:t>
            </w:r>
            <w:proofErr w:type="gramEnd"/>
            <w:r w:rsidR="00CF2B0B" w:rsidRPr="008047B2">
              <w:rPr>
                <w:rFonts w:ascii="Times New Roman" w:hAnsi="Times New Roman" w:cs="Times New Roman"/>
                <w:bCs/>
                <w:spacing w:val="5"/>
                <w:sz w:val="24"/>
                <w:szCs w:val="24"/>
                <w:lang w:val="tt-RU"/>
              </w:rPr>
              <w:t>ы/-ле; -сыз/-</w:t>
            </w:r>
            <w:proofErr w:type="spellStart"/>
            <w:r w:rsidR="00CF2B0B" w:rsidRPr="008047B2">
              <w:rPr>
                <w:rFonts w:ascii="Times New Roman" w:hAnsi="Times New Roman" w:cs="Times New Roman"/>
                <w:bCs/>
                <w:spacing w:val="5"/>
                <w:sz w:val="24"/>
                <w:szCs w:val="24"/>
              </w:rPr>
              <w:t>сез</w:t>
            </w:r>
            <w:proofErr w:type="spellEnd"/>
            <w:r w:rsidR="00CF2B0B" w:rsidRPr="008047B2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>.</w:t>
            </w:r>
            <w:r w:rsidR="00CF2B0B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Положительная и отрицательная форма условного наклонения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Определительные местоимения.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 тексте «Правила 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ве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жливости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Положительная и отрицательная форма имени действия.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тексте «Советы психолога»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Временные формы причастия.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екси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в тексте «Хотел победить»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val="tt-RU"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Вводные слова.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 </w:t>
            </w:r>
            <w:proofErr w:type="gram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тексте</w:t>
            </w:r>
            <w:proofErr w:type="gram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="008565C5"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Нам </w:t>
            </w:r>
            <w:proofErr w:type="gramStart"/>
            <w:r w:rsidR="008565C5"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какие</w:t>
            </w:r>
            <w:proofErr w:type="gramEnd"/>
            <w:r w:rsidR="008565C5"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девушки нужны?»</w:t>
            </w:r>
            <w:r w:rsidR="008565C5"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="00CF2B0B" w:rsidRPr="00CF2B0B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 xml:space="preserve">Составные глаголы. </w:t>
            </w:r>
            <w:r w:rsidR="00CF2B0B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tt-RU" w:eastAsia="ru-RU"/>
              </w:rPr>
              <w:t>Распространенные предложения.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BA" w:rsidRPr="00CF2B0B" w:rsidRDefault="00CC052D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F2B0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22</w:t>
            </w:r>
          </w:p>
        </w:tc>
      </w:tr>
      <w:tr w:rsidR="00CC5EBA" w:rsidRPr="00CC5EBA" w:rsidTr="003E3AC3">
        <w:trPr>
          <w:trHeight w:val="138"/>
        </w:trPr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eastAsia="ru-RU"/>
              </w:rPr>
              <w:t>Природа и человек</w:t>
            </w:r>
            <w:r w:rsidR="008565C5">
              <w:rPr>
                <w:rFonts w:ascii="Times New Roman" w:eastAsia="Times New Roman" w:hAnsi="Times New Roman" w:cs="Times New Roman"/>
                <w:b/>
                <w:spacing w:val="5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BA" w:rsidRPr="00CF2B0B" w:rsidRDefault="00CC5EBA" w:rsidP="00CF2B0B">
            <w:pPr>
              <w:ind w:left="1" w:right="48"/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Главные и второстепенные члены предложения.</w:t>
            </w:r>
            <w:r w:rsidR="00CF2B0B">
              <w:rPr>
                <w:rFonts w:ascii="Times New Roman" w:hAnsi="Times New Roman" w:cs="Times New Roman"/>
                <w:sz w:val="24"/>
                <w:szCs w:val="24"/>
              </w:rPr>
              <w:t xml:space="preserve"> Тире между подлежащим и сказуемым.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Послелоги и послеложные слова. 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-граммати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тексте «Природа»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Положительная и отрицательная форма желательного наклонения. Другие формы изъявления желаний. Союзы.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Сочинительные и противительные союзы.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8565C5"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Беседа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на тему </w:t>
            </w:r>
            <w:r w:rsidR="008565C5"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>«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Природа родного края»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F2B0B">
              <w:rPr>
                <w:rFonts w:ascii="Times New Roman" w:hAnsi="Times New Roman" w:cs="Times New Roman"/>
                <w:sz w:val="24"/>
                <w:szCs w:val="24"/>
              </w:rPr>
              <w:t>Образование имен существительных. Степени прилагательных.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BA" w:rsidRPr="00CF2B0B" w:rsidRDefault="00CC052D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F2B0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16</w:t>
            </w:r>
          </w:p>
        </w:tc>
      </w:tr>
      <w:tr w:rsidR="00CC5EBA" w:rsidRPr="00CC5EBA" w:rsidTr="00F77A44">
        <w:trPr>
          <w:trHeight w:val="138"/>
        </w:trPr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CC5EBA" w:rsidRPr="00CC5EBA" w:rsidRDefault="00CC5EBA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Родная земля</w:t>
            </w:r>
            <w:r w:rsidR="008565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–</w:t>
            </w:r>
            <w:r w:rsidRPr="00C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Татарстан</w:t>
            </w:r>
            <w:r w:rsidR="008565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77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CC5EBA" w:rsidRPr="00CF2B0B" w:rsidRDefault="00CC5EBA" w:rsidP="00CF2B0B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ексик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-граммати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 теме «Родная земля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 Татарстан»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ексик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-граммати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стих</w:t>
            </w:r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отворении И. </w:t>
            </w:r>
            <w:proofErr w:type="spellStart"/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Юзеева</w:t>
            </w:r>
            <w:proofErr w:type="spellEnd"/>
            <w:r w:rsidR="008565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«Мой Татарстан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Послеложные слова, их виды, употребление в предложениях.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Употребление существительных и местоимений с послелогами.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ексик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-граммати</w:t>
            </w:r>
            <w:proofErr w:type="spellStart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ческий</w:t>
            </w:r>
            <w:proofErr w:type="spellEnd"/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 материал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тексте «Казань - древний город»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 xml:space="preserve">. </w:t>
            </w:r>
            <w:r w:rsidRPr="00CC5EB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Распространённые и нераспространённые предложения.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8565C5" w:rsidRPr="00CC5E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</w:t>
            </w:r>
            <w:r w:rsidR="008565C5" w:rsidRPr="00CC5EBA">
              <w:rPr>
                <w:rFonts w:ascii="Times New Roman" w:eastAsia="Times New Roman" w:hAnsi="Times New Roman" w:cs="Times New Roman"/>
                <w:bCs/>
                <w:spacing w:val="5"/>
                <w:sz w:val="24"/>
                <w:szCs w:val="24"/>
                <w:lang w:eastAsia="ru-RU"/>
              </w:rPr>
              <w:t xml:space="preserve"> «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</w:t>
            </w:r>
            <w:r w:rsidR="00CF2B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 для отдыха в городе Казань». Простое предложение. </w:t>
            </w:r>
            <w:r w:rsidR="00CF2B0B" w:rsidRPr="00CF2B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Распространённые и нераспространённые предложения.</w:t>
            </w:r>
            <w:r w:rsidR="00CF2B0B"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Предложения с однородными членами.</w:t>
            </w:r>
            <w:r w:rsidR="00CF2B0B">
              <w:t xml:space="preserve"> </w:t>
            </w:r>
            <w:r w:rsidR="00CF2B0B">
              <w:rPr>
                <w:rFonts w:ascii="Times New Roman" w:hAnsi="Times New Roman" w:cs="Times New Roman"/>
                <w:sz w:val="24"/>
                <w:szCs w:val="24"/>
              </w:rPr>
              <w:t xml:space="preserve">Междометия. </w:t>
            </w:r>
            <w:r w:rsidR="00CF2B0B" w:rsidRPr="00CF2B0B">
              <w:rPr>
                <w:rFonts w:ascii="Times New Roman" w:hAnsi="Times New Roman" w:cs="Times New Roman"/>
                <w:sz w:val="24"/>
                <w:szCs w:val="24"/>
              </w:rPr>
              <w:t>Звукоподражательные слова.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BA" w:rsidRPr="00CF2B0B" w:rsidRDefault="00CC052D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F2B0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14</w:t>
            </w:r>
          </w:p>
        </w:tc>
      </w:tr>
      <w:tr w:rsidR="00F77A44" w:rsidRPr="00CC5EBA" w:rsidTr="00F77A44">
        <w:trPr>
          <w:trHeight w:val="138"/>
        </w:trPr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77A44" w:rsidRPr="00CC5EBA" w:rsidRDefault="006D1D80" w:rsidP="00F77A44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Всего</w:t>
            </w:r>
          </w:p>
        </w:tc>
        <w:tc>
          <w:tcPr>
            <w:tcW w:w="1078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F77A44" w:rsidRPr="00CC5EBA" w:rsidRDefault="00F77A44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77A44" w:rsidRPr="00CC5EBA" w:rsidRDefault="00F77A44" w:rsidP="00CC5EBA">
            <w:pPr>
              <w:snapToGrid w:val="0"/>
              <w:spacing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70</w:t>
            </w:r>
          </w:p>
        </w:tc>
      </w:tr>
    </w:tbl>
    <w:p w:rsidR="00D65145" w:rsidRDefault="00D65145" w:rsidP="00CF2B0B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F2B0B" w:rsidRDefault="00CF2B0B" w:rsidP="00CF2B0B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21A9E" w:rsidRPr="00640103" w:rsidRDefault="003E3AC3" w:rsidP="00CC5EBA">
      <w:pPr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 </w:t>
      </w:r>
      <w:r w:rsidR="00CC5EBA" w:rsidRPr="0064010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9 класс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0"/>
        <w:gridCol w:w="8"/>
        <w:gridCol w:w="10773"/>
        <w:gridCol w:w="1559"/>
      </w:tblGrid>
      <w:tr w:rsidR="00CC5EBA" w:rsidRPr="00CC5EBA" w:rsidTr="003E3AC3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55066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lastRenderedPageBreak/>
              <w:t>Название раздела</w:t>
            </w: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3E3AC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Краткое с</w:t>
            </w:r>
            <w:r w:rsidR="00CC5EBA"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одержание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Кол-во часов</w:t>
            </w:r>
          </w:p>
        </w:tc>
      </w:tr>
      <w:tr w:rsidR="00CC5EBA" w:rsidRPr="00CC5EBA" w:rsidTr="003E3AC3">
        <w:trPr>
          <w:trHeight w:val="1161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Мы живем в Татарстане.</w:t>
            </w: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D65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Общая информация о Республике Татарстан: площадь, природа, города, национальности, проживающие на ней. Доступ к диалогу о промышленной продукции Татарстана.</w:t>
            </w:r>
          </w:p>
          <w:p w:rsidR="00CC5EBA" w:rsidRPr="00CC5EBA" w:rsidRDefault="00F77A44" w:rsidP="00D651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Главные и второстепенные члены предложения.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Сложные предложения. Сочинительные и подчинительные союзы.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оюзные и бессоюзные предложения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Аналитические и синтетические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виды связи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сложных предложениях</w:t>
            </w:r>
            <w:r w:rsidRPr="00CC5E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F2B0B" w:rsidRPr="001F7313">
              <w:rPr>
                <w:rFonts w:eastAsia="CordiaUPC"/>
              </w:rPr>
              <w:t xml:space="preserve"> </w:t>
            </w:r>
            <w:r w:rsidR="00CF2B0B" w:rsidRPr="00CF2B0B">
              <w:rPr>
                <w:rStyle w:val="3TimesNewRoman"/>
                <w:rFonts w:eastAsia="CordiaUPC"/>
                <w:b w:val="0"/>
              </w:rPr>
              <w:t>Тире между подлежащим и сказуемым.</w:t>
            </w:r>
            <w:r w:rsidR="00CF2B0B">
              <w:rPr>
                <w:rFonts w:eastAsia="CordiaUPC"/>
              </w:rPr>
              <w:t xml:space="preserve"> </w:t>
            </w:r>
            <w:r w:rsidR="00CF2B0B">
              <w:rPr>
                <w:rStyle w:val="3TimesNewRoman"/>
                <w:rFonts w:eastAsia="CordiaUPC"/>
                <w:b w:val="0"/>
              </w:rPr>
              <w:t>Изафетная конструкция</w:t>
            </w:r>
            <w:r w:rsidR="00CF2B0B" w:rsidRPr="00CF2B0B">
              <w:rPr>
                <w:rStyle w:val="3TimesNewRoman"/>
                <w:rFonts w:eastAsia="CordiaUPC"/>
                <w:b w:val="0"/>
              </w:rPr>
              <w:t>.</w:t>
            </w:r>
            <w:r w:rsidR="00CF2B0B">
              <w:rPr>
                <w:rStyle w:val="3TimesNewRoman"/>
                <w:rFonts w:eastAsia="CordiaUPC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6D1D80" w:rsidRDefault="003E3AC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1D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</w:tr>
      <w:tr w:rsidR="00CC5EBA" w:rsidRPr="00CC5EBA" w:rsidTr="00D65145">
        <w:trPr>
          <w:trHeight w:val="2556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Выбор профессии</w:t>
            </w: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EBA" w:rsidRPr="00F77A44" w:rsidRDefault="00CC5EBA" w:rsidP="006D1D80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Умение называть </w:t>
            </w:r>
            <w:r w:rsidR="00CF2B0B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названия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профессий. Уметь говорить, какая профессия тебе нравится. Умение выражать характерные качества людям разных профессий, отстаивать свое мнение о понравившейся профессии. Предоставление информации о колледжах, техникумах, профессиях, особенностях обучения в регионе своего проживания.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 xml:space="preserve"> Сложноп</w:t>
            </w:r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>одчиненные предл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 xml:space="preserve">ожения с </w:t>
            </w:r>
            <w:proofErr w:type="gramStart"/>
            <w:r w:rsidR="00F77A44">
              <w:rPr>
                <w:rFonts w:ascii="Times New Roman" w:hAnsi="Times New Roman" w:cs="Times New Roman"/>
                <w:sz w:val="24"/>
                <w:szCs w:val="24"/>
              </w:rPr>
              <w:t>придаточными</w:t>
            </w:r>
            <w:proofErr w:type="gramEnd"/>
            <w:r w:rsidR="00F77A44">
              <w:rPr>
                <w:rFonts w:ascii="Times New Roman" w:hAnsi="Times New Roman" w:cs="Times New Roman"/>
                <w:sz w:val="24"/>
                <w:szCs w:val="24"/>
              </w:rPr>
              <w:t xml:space="preserve"> времени, </w:t>
            </w:r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>их аналитические и синтетические виды.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>Повторение времен изъявительного наклонения. Повто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>рение падежей.  Сочинительные и подчинительные</w:t>
            </w:r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союзы (повторение).</w:t>
            </w:r>
            <w:r w:rsidR="00F77A44">
              <w:rPr>
                <w:rFonts w:ascii="Times New Roman" w:hAnsi="Times New Roman" w:cs="Times New Roman"/>
                <w:sz w:val="24"/>
                <w:szCs w:val="24"/>
              </w:rPr>
              <w:t xml:space="preserve"> Сложноп</w:t>
            </w:r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одчиненные предложения с </w:t>
            </w:r>
            <w:proofErr w:type="gramStart"/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>придаточными</w:t>
            </w:r>
            <w:proofErr w:type="gramEnd"/>
            <w:r w:rsidR="00F77A44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места и их ана</w:t>
            </w:r>
            <w:r w:rsidR="006D1D80">
              <w:rPr>
                <w:rFonts w:ascii="Times New Roman" w:hAnsi="Times New Roman" w:cs="Times New Roman"/>
                <w:sz w:val="24"/>
                <w:szCs w:val="24"/>
              </w:rPr>
              <w:t>литические и синтетические виды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Послелог </w:t>
            </w:r>
            <w:r w:rsidR="00D65145" w:rsidRPr="0093287E">
              <w:rPr>
                <w:rFonts w:ascii="Times New Roman" w:hAnsi="Times New Roman" w:cs="Times New Roman"/>
                <w:i/>
                <w:sz w:val="24"/>
                <w:szCs w:val="24"/>
              </w:rPr>
              <w:t>после.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имен существительных с помощью окончаний </w:t>
            </w:r>
            <w:proofErr w:type="gram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–л</w:t>
            </w:r>
            <w:proofErr w:type="gram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ык, -лек; -</w:t>
            </w:r>
            <w:proofErr w:type="spell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чы</w:t>
            </w:r>
            <w:proofErr w:type="spell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,-че; -</w:t>
            </w:r>
            <w:proofErr w:type="spell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таш</w:t>
            </w:r>
            <w:proofErr w:type="spell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,-</w:t>
            </w:r>
            <w:proofErr w:type="spell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тәш</w:t>
            </w:r>
            <w:proofErr w:type="spell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; -</w:t>
            </w:r>
            <w:proofErr w:type="spell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даш</w:t>
            </w:r>
            <w:proofErr w:type="spell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,-</w:t>
            </w:r>
            <w:proofErr w:type="spellStart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дәш</w:t>
            </w:r>
            <w:proofErr w:type="spellEnd"/>
            <w:r w:rsidR="00CF2B0B" w:rsidRPr="001F731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F2B0B" w:rsidRPr="001F7313">
              <w:rPr>
                <w:rFonts w:eastAsia="CordiaUPC"/>
              </w:rPr>
              <w:t xml:space="preserve"> </w:t>
            </w:r>
            <w:r w:rsidR="00CF2B0B" w:rsidRPr="00CF2B0B">
              <w:rPr>
                <w:rStyle w:val="3TimesNewRoman"/>
                <w:rFonts w:eastAsia="CordiaUPC"/>
                <w:b w:val="0"/>
              </w:rPr>
              <w:t>Придаточное подлежащное предложение.</w:t>
            </w:r>
            <w:r w:rsidR="00CF2B0B" w:rsidRPr="001F7313">
              <w:rPr>
                <w:rFonts w:eastAsia="CordiaUPC"/>
              </w:rPr>
              <w:t xml:space="preserve"> </w:t>
            </w:r>
            <w:r w:rsidR="00CF2B0B" w:rsidRPr="00CF2B0B">
              <w:rPr>
                <w:rStyle w:val="3TimesNewRoman"/>
                <w:rFonts w:eastAsia="CordiaUPC"/>
                <w:b w:val="0"/>
              </w:rPr>
              <w:t>Придаточное определительное предложение. Аналитические и синтетические средства связи.</w:t>
            </w:r>
            <w:r w:rsidR="006D1D80" w:rsidRPr="001F7313">
              <w:rPr>
                <w:rFonts w:eastAsia="CordiaUPC"/>
              </w:rPr>
              <w:t xml:space="preserve"> </w:t>
            </w:r>
            <w:r w:rsidR="006D1D80" w:rsidRPr="006D1D80">
              <w:rPr>
                <w:rStyle w:val="3TimesNewRoman"/>
                <w:rFonts w:eastAsia="CordiaUPC"/>
                <w:b w:val="0"/>
              </w:rPr>
              <w:t>Глаголы условного наклонения. Желательное наклонение глагола.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6D1D80" w:rsidRDefault="003E3AC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6D1D8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23</w:t>
            </w:r>
          </w:p>
        </w:tc>
      </w:tr>
      <w:tr w:rsidR="00CC5EBA" w:rsidRPr="00CC5EBA" w:rsidTr="003E3AC3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Здоровье - большое богатство.</w:t>
            </w: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CC5EBA" w:rsidP="00CC5EBA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Беседа о правилах здорового образа жизни, о мерах, необходимых для сохранения здоровья, о необходимости занятий спортом. </w:t>
            </w:r>
          </w:p>
          <w:p w:rsidR="00CC5EBA" w:rsidRPr="00CC5EBA" w:rsidRDefault="00CC5EBA" w:rsidP="00CC5EBA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Умение рассказывать о вредных привычках, путях их пред</w:t>
            </w:r>
            <w:r w:rsidR="00D65145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отвращения, избавления от них. “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Жизнь вне вредных пр</w:t>
            </w:r>
            <w:r w:rsidR="00D65145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ивычек – это современная жизнь?”</w:t>
            </w: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. </w:t>
            </w:r>
          </w:p>
          <w:p w:rsidR="00CC5EBA" w:rsidRPr="006D1D80" w:rsidRDefault="00CC5EBA" w:rsidP="006D1D80">
            <w:pPr>
              <w:contextualSpacing/>
              <w:rPr>
                <w:rFonts w:ascii="Times New Roman" w:eastAsia="Cambria" w:hAnsi="Times New Roman" w:cs="Times New Roman"/>
                <w:color w:val="000000"/>
                <w:sz w:val="24"/>
                <w:szCs w:val="24"/>
                <w:shd w:val="clear" w:color="auto" w:fill="FFFFFF"/>
                <w:lang w:val="tt-RU" w:eastAsia="tt-RU" w:bidi="tt-RU"/>
              </w:rPr>
            </w:pPr>
            <w:r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Разговор о сотовом телефоне, использовании плееров,о вреде компьютерных игр.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Инфинитив, 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положительная и отрицательная форма глагола.</w:t>
            </w:r>
            <w:r w:rsidR="00D6514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Склонение имен существительных по падежам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D1D8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5145" w:rsidRPr="00153133">
              <w:rPr>
                <w:rFonts w:ascii="Times New Roman" w:hAnsi="Times New Roman" w:cs="Times New Roman"/>
                <w:i/>
                <w:sz w:val="24"/>
                <w:szCs w:val="24"/>
              </w:rPr>
              <w:t>Хочу пойти, хочу работать (не хочется)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514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65145" w:rsidRPr="00CC5EBA">
              <w:rPr>
                <w:rFonts w:ascii="Times New Roman" w:hAnsi="Times New Roman" w:cs="Times New Roman"/>
                <w:sz w:val="24"/>
                <w:szCs w:val="24"/>
              </w:rPr>
              <w:t>формы выражения желания.</w:t>
            </w:r>
            <w:r w:rsidR="006D1D80" w:rsidRPr="001F73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D1D80" w:rsidRPr="001F7313">
              <w:rPr>
                <w:rStyle w:val="20pt"/>
                <w:rFonts w:ascii="Times New Roman" w:hAnsi="Times New Roman" w:cs="Times New Roman"/>
                <w:sz w:val="24"/>
                <w:szCs w:val="24"/>
              </w:rPr>
              <w:t>Сложноподчиненные предложения с придаточными цели, условия.</w:t>
            </w:r>
            <w:r w:rsidR="006D1D80" w:rsidRPr="001F73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D1D80" w:rsidRPr="001F7313">
              <w:rPr>
                <w:rStyle w:val="20pt"/>
                <w:rFonts w:ascii="Times New Roman" w:hAnsi="Times New Roman" w:cs="Times New Roman"/>
                <w:sz w:val="24"/>
                <w:szCs w:val="24"/>
              </w:rPr>
              <w:t xml:space="preserve">Придаточное предложение уступки.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6D1D80" w:rsidRDefault="003E3AC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6D1D8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11</w:t>
            </w:r>
          </w:p>
        </w:tc>
      </w:tr>
      <w:tr w:rsidR="00CC5EBA" w:rsidRPr="00CC5EBA" w:rsidTr="003E3AC3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5EBA" w:rsidRPr="00CC5EBA" w:rsidRDefault="00CC5EBA" w:rsidP="00CC5EBA">
            <w:pPr>
              <w:widowControl w:val="0"/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Никто не забыт, ничто не забыто.</w:t>
            </w: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CC5EBA" w:rsidRDefault="00550663" w:rsidP="00CC5EBA">
            <w:pPr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Сообщение </w:t>
            </w:r>
            <w:r w:rsidR="00CC5EBA" w:rsidRPr="00CC5EBA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о Великой Отечественной войне, 9 Мая – День Победы. Сыновья и дочери Татарстана – Герои Советского Союза: Муса Джалиль, Магуба Сыртланова, Газинур Гафиятуллин. Разговор о ветеранах Великой Отечественной войны.</w:t>
            </w:r>
            <w:r w:rsidR="006D1D80" w:rsidRPr="001F7313">
              <w:rPr>
                <w:rFonts w:eastAsia="CordiaUPC"/>
              </w:rPr>
              <w:t xml:space="preserve"> </w:t>
            </w:r>
            <w:r w:rsidR="006D1D80" w:rsidRPr="006D1D80">
              <w:rPr>
                <w:rStyle w:val="3TimesNewRoman"/>
                <w:rFonts w:eastAsia="CordiaUPC"/>
                <w:b w:val="0"/>
              </w:rPr>
              <w:t>Спряжение по лицам и числам. Употребление в речи глаголов условного наклонения.</w:t>
            </w:r>
            <w:r w:rsidR="006D1D80" w:rsidRPr="001F7313">
              <w:rPr>
                <w:rFonts w:eastAsia="CordiaUPC"/>
              </w:rPr>
              <w:t xml:space="preserve"> </w:t>
            </w:r>
            <w:r w:rsidR="006D1D80" w:rsidRPr="006D1D80">
              <w:rPr>
                <w:rStyle w:val="3TimesNewRoman"/>
                <w:rFonts w:eastAsia="CordiaUPC"/>
                <w:b w:val="0"/>
              </w:rPr>
              <w:t>Порядковые числительные. Употребление их в речи.</w:t>
            </w:r>
            <w:r w:rsidR="006D1D80" w:rsidRPr="001F7313">
              <w:rPr>
                <w:rFonts w:eastAsia="CordiaUPC"/>
                <w:sz w:val="24"/>
                <w:szCs w:val="24"/>
              </w:rPr>
              <w:t xml:space="preserve"> </w:t>
            </w:r>
            <w:r w:rsidR="006D1D80" w:rsidRPr="001F7313">
              <w:rPr>
                <w:rStyle w:val="29pt"/>
                <w:rFonts w:eastAsia="CordiaUPC"/>
                <w:sz w:val="24"/>
                <w:szCs w:val="24"/>
              </w:rPr>
              <w:t>Синонимы, антонимы. Употребление их в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EBA" w:rsidRPr="006D1D80" w:rsidRDefault="003E3AC3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6D1D8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15</w:t>
            </w:r>
          </w:p>
        </w:tc>
      </w:tr>
      <w:tr w:rsidR="00F77A44" w:rsidRPr="00CC5EBA" w:rsidTr="00F77A44"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A44" w:rsidRPr="00CC5EBA" w:rsidRDefault="00F77A44" w:rsidP="00CC5EBA">
            <w:pPr>
              <w:tabs>
                <w:tab w:val="left" w:pos="1055"/>
              </w:tabs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Всего </w:t>
            </w:r>
          </w:p>
        </w:tc>
        <w:tc>
          <w:tcPr>
            <w:tcW w:w="10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A44" w:rsidRPr="00CC5EBA" w:rsidRDefault="00F77A44" w:rsidP="00F77A44">
            <w:pPr>
              <w:tabs>
                <w:tab w:val="left" w:pos="1055"/>
              </w:tabs>
              <w:spacing w:after="0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A44" w:rsidRDefault="00F77A44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  <w:r w:rsidRPr="00CC5EB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68</w:t>
            </w:r>
          </w:p>
          <w:p w:rsidR="00D65145" w:rsidRPr="00CC5EBA" w:rsidRDefault="00D65145" w:rsidP="00CC5EBA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</w:tc>
      </w:tr>
    </w:tbl>
    <w:p w:rsidR="00CC5EBA" w:rsidRPr="00CC5EBA" w:rsidRDefault="00CC5EBA" w:rsidP="00D65145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CC5EBA" w:rsidRPr="00CC5EBA" w:rsidSect="00CC5EBA">
      <w:footerReference w:type="default" r:id="rId11"/>
      <w:pgSz w:w="16838" w:h="11906" w:orient="landscape"/>
      <w:pgMar w:top="720" w:right="720" w:bottom="720" w:left="720" w:header="113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6CB3" w:rsidRDefault="00B16CB3" w:rsidP="00CC5EBA">
      <w:pPr>
        <w:spacing w:after="0" w:line="240" w:lineRule="auto"/>
      </w:pPr>
      <w:r>
        <w:separator/>
      </w:r>
    </w:p>
  </w:endnote>
  <w:endnote w:type="continuationSeparator" w:id="0">
    <w:p w:rsidR="00B16CB3" w:rsidRDefault="00B16CB3" w:rsidP="00CC5E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diaUPC">
    <w:altName w:val="Arial Unicode MS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8600479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B16CB3" w:rsidRPr="003E3AC3" w:rsidRDefault="00B16CB3">
        <w:pPr>
          <w:pStyle w:val="a6"/>
          <w:jc w:val="right"/>
          <w:rPr>
            <w:sz w:val="18"/>
            <w:szCs w:val="18"/>
          </w:rPr>
        </w:pPr>
        <w:r w:rsidRPr="003E3AC3">
          <w:rPr>
            <w:sz w:val="18"/>
            <w:szCs w:val="18"/>
          </w:rPr>
          <w:fldChar w:fldCharType="begin"/>
        </w:r>
        <w:r w:rsidRPr="003E3AC3">
          <w:rPr>
            <w:sz w:val="18"/>
            <w:szCs w:val="18"/>
          </w:rPr>
          <w:instrText>PAGE   \* MERGEFORMAT</w:instrText>
        </w:r>
        <w:r w:rsidRPr="003E3AC3">
          <w:rPr>
            <w:sz w:val="18"/>
            <w:szCs w:val="18"/>
          </w:rPr>
          <w:fldChar w:fldCharType="separate"/>
        </w:r>
        <w:r w:rsidR="00A5281D">
          <w:rPr>
            <w:noProof/>
            <w:sz w:val="18"/>
            <w:szCs w:val="18"/>
          </w:rPr>
          <w:t>1</w:t>
        </w:r>
        <w:r w:rsidRPr="003E3AC3">
          <w:rPr>
            <w:sz w:val="18"/>
            <w:szCs w:val="18"/>
          </w:rPr>
          <w:fldChar w:fldCharType="end"/>
        </w:r>
      </w:p>
    </w:sdtContent>
  </w:sdt>
  <w:p w:rsidR="00B16CB3" w:rsidRDefault="00B16CB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6CB3" w:rsidRDefault="00B16CB3" w:rsidP="00CC5EBA">
      <w:pPr>
        <w:spacing w:after="0" w:line="240" w:lineRule="auto"/>
      </w:pPr>
      <w:r>
        <w:separator/>
      </w:r>
    </w:p>
  </w:footnote>
  <w:footnote w:type="continuationSeparator" w:id="0">
    <w:p w:rsidR="00B16CB3" w:rsidRDefault="00B16CB3" w:rsidP="00CC5E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1A9E"/>
    <w:rsid w:val="00020BEB"/>
    <w:rsid w:val="00021A9E"/>
    <w:rsid w:val="00085D13"/>
    <w:rsid w:val="000E5CFB"/>
    <w:rsid w:val="00153133"/>
    <w:rsid w:val="00174813"/>
    <w:rsid w:val="00267477"/>
    <w:rsid w:val="00272735"/>
    <w:rsid w:val="002D12EA"/>
    <w:rsid w:val="002D5DC5"/>
    <w:rsid w:val="002E4A94"/>
    <w:rsid w:val="00300A20"/>
    <w:rsid w:val="00323783"/>
    <w:rsid w:val="0037213D"/>
    <w:rsid w:val="003E3AC3"/>
    <w:rsid w:val="004A2C50"/>
    <w:rsid w:val="004C71A3"/>
    <w:rsid w:val="00550663"/>
    <w:rsid w:val="005813D9"/>
    <w:rsid w:val="005F43DA"/>
    <w:rsid w:val="0063457F"/>
    <w:rsid w:val="00640103"/>
    <w:rsid w:val="00682A3D"/>
    <w:rsid w:val="006977F9"/>
    <w:rsid w:val="006D1D80"/>
    <w:rsid w:val="007615FD"/>
    <w:rsid w:val="008565C5"/>
    <w:rsid w:val="00900E33"/>
    <w:rsid w:val="0093287E"/>
    <w:rsid w:val="00A14A4D"/>
    <w:rsid w:val="00A3171F"/>
    <w:rsid w:val="00A327E9"/>
    <w:rsid w:val="00A5281D"/>
    <w:rsid w:val="00B16CB3"/>
    <w:rsid w:val="00B7431B"/>
    <w:rsid w:val="00C32AAA"/>
    <w:rsid w:val="00CC052D"/>
    <w:rsid w:val="00CC5EBA"/>
    <w:rsid w:val="00CF2B0B"/>
    <w:rsid w:val="00D65145"/>
    <w:rsid w:val="00ED7949"/>
    <w:rsid w:val="00EF749A"/>
    <w:rsid w:val="00F77A44"/>
    <w:rsid w:val="00FA70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021A9E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021A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CC5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C5EBA"/>
  </w:style>
  <w:style w:type="paragraph" w:styleId="a6">
    <w:name w:val="footer"/>
    <w:basedOn w:val="a"/>
    <w:link w:val="a7"/>
    <w:uiPriority w:val="99"/>
    <w:unhideWhenUsed/>
    <w:rsid w:val="00CC5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C5EBA"/>
  </w:style>
  <w:style w:type="paragraph" w:styleId="a8">
    <w:name w:val="List Paragraph"/>
    <w:basedOn w:val="a"/>
    <w:uiPriority w:val="34"/>
    <w:qFormat/>
    <w:rsid w:val="00FA7066"/>
    <w:pPr>
      <w:ind w:left="720"/>
      <w:contextualSpacing/>
    </w:pPr>
  </w:style>
  <w:style w:type="table" w:styleId="a9">
    <w:name w:val="Light Shading"/>
    <w:basedOn w:val="a1"/>
    <w:uiPriority w:val="60"/>
    <w:rsid w:val="006977F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a">
    <w:name w:val="Light List"/>
    <w:basedOn w:val="a1"/>
    <w:uiPriority w:val="61"/>
    <w:rsid w:val="006977F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3TimesNewRoman">
    <w:name w:val="Основной текст (3) + Times New Roman"/>
    <w:aliases w:val="9 pt"/>
    <w:basedOn w:val="a0"/>
    <w:rsid w:val="00CF2B0B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tt-RU" w:eastAsia="tt-RU" w:bidi="tt-RU"/>
    </w:rPr>
  </w:style>
  <w:style w:type="character" w:customStyle="1" w:styleId="20pt">
    <w:name w:val="Основной текст (2) + Интервал 0 pt"/>
    <w:basedOn w:val="a0"/>
    <w:rsid w:val="006D1D80"/>
    <w:rPr>
      <w:rFonts w:ascii="Cambria" w:eastAsia="Cambria" w:hAnsi="Cambria" w:cs="Cambr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tt-RU" w:eastAsia="tt-RU" w:bidi="tt-RU"/>
    </w:rPr>
  </w:style>
  <w:style w:type="character" w:customStyle="1" w:styleId="29pt">
    <w:name w:val="Основной текст (2) + 9 pt"/>
    <w:basedOn w:val="a0"/>
    <w:rsid w:val="006D1D8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  <w:shd w:val="clear" w:color="auto" w:fill="FFFFFF"/>
      <w:lang w:val="tt-RU" w:eastAsia="tt-RU" w:bidi="tt-RU"/>
    </w:rPr>
  </w:style>
  <w:style w:type="paragraph" w:styleId="ab">
    <w:name w:val="Balloon Text"/>
    <w:basedOn w:val="a"/>
    <w:link w:val="ac"/>
    <w:uiPriority w:val="99"/>
    <w:semiHidden/>
    <w:unhideWhenUsed/>
    <w:rsid w:val="00A52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528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021A9E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021A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3"/>
    <w:uiPriority w:val="59"/>
    <w:rsid w:val="00CC5EBA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CC5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C5EBA"/>
  </w:style>
  <w:style w:type="paragraph" w:styleId="a6">
    <w:name w:val="footer"/>
    <w:basedOn w:val="a"/>
    <w:link w:val="a7"/>
    <w:uiPriority w:val="99"/>
    <w:unhideWhenUsed/>
    <w:rsid w:val="00CC5E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C5EBA"/>
  </w:style>
  <w:style w:type="paragraph" w:styleId="a8">
    <w:name w:val="List Paragraph"/>
    <w:basedOn w:val="a"/>
    <w:uiPriority w:val="34"/>
    <w:qFormat/>
    <w:rsid w:val="00FA7066"/>
    <w:pPr>
      <w:ind w:left="720"/>
      <w:contextualSpacing/>
    </w:pPr>
  </w:style>
  <w:style w:type="table" w:styleId="a9">
    <w:name w:val="Light Shading"/>
    <w:basedOn w:val="a1"/>
    <w:uiPriority w:val="60"/>
    <w:rsid w:val="006977F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a">
    <w:name w:val="Light List"/>
    <w:basedOn w:val="a1"/>
    <w:uiPriority w:val="61"/>
    <w:rsid w:val="006977F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3TimesNewRoman">
    <w:name w:val="Основной текст (3) + Times New Roman"/>
    <w:aliases w:val="9 pt"/>
    <w:basedOn w:val="a0"/>
    <w:rsid w:val="00CF2B0B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tt-RU" w:eastAsia="tt-RU" w:bidi="tt-RU"/>
    </w:rPr>
  </w:style>
  <w:style w:type="character" w:customStyle="1" w:styleId="20pt">
    <w:name w:val="Основной текст (2) + Интервал 0 pt"/>
    <w:basedOn w:val="a0"/>
    <w:rsid w:val="006D1D80"/>
    <w:rPr>
      <w:rFonts w:ascii="Cambria" w:eastAsia="Cambria" w:hAnsi="Cambria" w:cs="Cambr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tt-RU" w:eastAsia="tt-RU" w:bidi="tt-RU"/>
    </w:rPr>
  </w:style>
  <w:style w:type="character" w:customStyle="1" w:styleId="29pt">
    <w:name w:val="Основной текст (2) + 9 pt"/>
    <w:basedOn w:val="a0"/>
    <w:rsid w:val="006D1D8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  <w:shd w:val="clear" w:color="auto" w:fill="FFFFFF"/>
      <w:lang w:val="tt-RU" w:eastAsia="tt-RU" w:bidi="tt-RU"/>
    </w:rPr>
  </w:style>
  <w:style w:type="paragraph" w:styleId="ab">
    <w:name w:val="Balloon Text"/>
    <w:basedOn w:val="a"/>
    <w:link w:val="ac"/>
    <w:uiPriority w:val="99"/>
    <w:semiHidden/>
    <w:unhideWhenUsed/>
    <w:rsid w:val="00A52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528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s://www.google.com/" TargetMode="External"/><Relationship Id="rId4" Type="http://schemas.openxmlformats.org/officeDocument/2006/relationships/webSettings" Target="webSettings.xml"/><Relationship Id="rId9" Type="http://schemas.openxmlformats.org/officeDocument/2006/relationships/control" Target="activeX/activeX1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25</Pages>
  <Words>7769</Words>
  <Characters>44289</Characters>
  <Application>Microsoft Office Word</Application>
  <DocSecurity>0</DocSecurity>
  <Lines>369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Пользователь Windows</cp:lastModifiedBy>
  <cp:revision>6</cp:revision>
  <cp:lastPrinted>2020-03-01T23:02:00Z</cp:lastPrinted>
  <dcterms:created xsi:type="dcterms:W3CDTF">2020-02-17T18:43:00Z</dcterms:created>
  <dcterms:modified xsi:type="dcterms:W3CDTF">2020-12-20T17:29:00Z</dcterms:modified>
</cp:coreProperties>
</file>